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-743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Look w:val="00A0" w:firstRow="1" w:lastRow="0" w:firstColumn="1" w:lastColumn="0" w:noHBand="0" w:noVBand="0"/>
      </w:tblPr>
      <w:tblGrid>
        <w:gridCol w:w="10065"/>
      </w:tblGrid>
      <w:tr w:rsidR="009C0DAA" w:rsidRPr="00AB5E31" w14:paraId="281852F5" w14:textId="77777777" w:rsidTr="007A1825">
        <w:tc>
          <w:tcPr>
            <w:tcW w:w="10065" w:type="dxa"/>
          </w:tcPr>
          <w:p w14:paraId="601B4CB2" w14:textId="77777777" w:rsidR="009C0DAA" w:rsidRDefault="009C0DAA" w:rsidP="007A1825">
            <w:pPr>
              <w:ind w:left="-142" w:firstLine="142"/>
              <w:jc w:val="center"/>
              <w:rPr>
                <w:rFonts w:ascii="Arial" w:hAnsi="Arial" w:cs="Arial"/>
                <w:color w:val="385623"/>
              </w:rPr>
            </w:pPr>
            <w:r>
              <w:rPr>
                <w:rFonts w:ascii="Arial" w:hAnsi="Arial" w:cs="Arial"/>
                <w:color w:val="385623"/>
              </w:rPr>
              <w:t>Módulo: Bases del Aprendizaje Deportivo</w:t>
            </w:r>
          </w:p>
          <w:p w14:paraId="125A2A60" w14:textId="77777777" w:rsidR="009C0DAA" w:rsidRPr="00AB5E31" w:rsidRDefault="009C0DAA" w:rsidP="007A1825">
            <w:pPr>
              <w:jc w:val="center"/>
              <w:rPr>
                <w:rFonts w:ascii="Arial" w:hAnsi="Arial" w:cs="Arial"/>
                <w:color w:val="385623"/>
              </w:rPr>
            </w:pPr>
            <w:r>
              <w:rPr>
                <w:rFonts w:ascii="Arial" w:hAnsi="Arial" w:cs="Arial"/>
                <w:color w:val="385623"/>
              </w:rPr>
              <w:t>UD1 Características del Aprendizaje Motor</w:t>
            </w:r>
          </w:p>
        </w:tc>
      </w:tr>
      <w:tr w:rsidR="009C0DAA" w:rsidRPr="00AB5E31" w14:paraId="73849568" w14:textId="77777777" w:rsidTr="007A1825">
        <w:tc>
          <w:tcPr>
            <w:tcW w:w="10065" w:type="dxa"/>
          </w:tcPr>
          <w:p w14:paraId="48334FAE" w14:textId="77777777" w:rsidR="009C0DAA" w:rsidRPr="00AB5E31" w:rsidRDefault="009C0DAA" w:rsidP="007A1825">
            <w:pPr>
              <w:rPr>
                <w:rFonts w:ascii="Arial" w:hAnsi="Arial" w:cs="Arial"/>
                <w:color w:val="385623"/>
              </w:rPr>
            </w:pPr>
            <w:r w:rsidRPr="00AB5E31">
              <w:rPr>
                <w:rFonts w:ascii="Arial" w:hAnsi="Arial" w:cs="Arial"/>
                <w:color w:val="385623"/>
              </w:rPr>
              <w:t xml:space="preserve">Nombre del alumno/a: </w:t>
            </w:r>
          </w:p>
        </w:tc>
      </w:tr>
    </w:tbl>
    <w:p w14:paraId="4064B6C2" w14:textId="29350227" w:rsidR="009C0DAA" w:rsidRDefault="009C0DAA" w:rsidP="009C0DAA">
      <w:pPr>
        <w:pStyle w:val="IEDAENUNCIADOS"/>
        <w:numPr>
          <w:ilvl w:val="0"/>
          <w:numId w:val="0"/>
        </w:numPr>
        <w:rPr>
          <w:rFonts w:ascii="Arial" w:hAnsi="Arial" w:cs="Arial"/>
          <w:b w:val="0"/>
        </w:rPr>
      </w:pPr>
    </w:p>
    <w:p w14:paraId="71A052C1" w14:textId="7E3BA796" w:rsidR="003919F6" w:rsidRDefault="003919F6" w:rsidP="009C0DAA">
      <w:pPr>
        <w:pStyle w:val="IEDAENUNCIADOS"/>
        <w:numPr>
          <w:ilvl w:val="0"/>
          <w:numId w:val="0"/>
        </w:numPr>
        <w:rPr>
          <w:rFonts w:ascii="Arial" w:hAnsi="Arial" w:cs="Arial"/>
          <w:b w:val="0"/>
        </w:rPr>
      </w:pPr>
    </w:p>
    <w:p w14:paraId="519917C2" w14:textId="77777777" w:rsidR="003919F6" w:rsidRPr="00AB5E31" w:rsidRDefault="003919F6" w:rsidP="009C0DAA">
      <w:pPr>
        <w:pStyle w:val="IEDAENUNCIADOS"/>
        <w:numPr>
          <w:ilvl w:val="0"/>
          <w:numId w:val="0"/>
        </w:numPr>
        <w:rPr>
          <w:rFonts w:ascii="Arial" w:hAnsi="Arial" w:cs="Arial"/>
          <w:b w:val="0"/>
        </w:rPr>
      </w:pPr>
    </w:p>
    <w:p w14:paraId="72C4139B" w14:textId="77777777" w:rsidR="009C0DAA" w:rsidRPr="00AB5E31" w:rsidRDefault="009C0DAA" w:rsidP="009C0DAA">
      <w:pPr>
        <w:numPr>
          <w:ilvl w:val="0"/>
          <w:numId w:val="2"/>
        </w:numPr>
      </w:pPr>
      <w:r w:rsidRPr="00AB5E31">
        <w:t xml:space="preserve">Relaciona las características señaladas en el cuadro naranja a los diferentes tipos de entrenadores existentes. </w:t>
      </w:r>
      <w:r>
        <w:rPr>
          <w:b/>
        </w:rPr>
        <w:t>(1.5</w:t>
      </w:r>
      <w:r w:rsidRPr="004448B0">
        <w:rPr>
          <w:b/>
        </w:rPr>
        <w:t xml:space="preserve"> puntos)</w:t>
      </w:r>
    </w:p>
    <w:p w14:paraId="6731070F" w14:textId="77777777" w:rsidR="009C0DAA" w:rsidRPr="00AB5E31" w:rsidRDefault="009C0DAA" w:rsidP="009C0DAA"/>
    <w:tbl>
      <w:tblPr>
        <w:tblW w:w="0" w:type="auto"/>
        <w:tblInd w:w="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8"/>
        <w:gridCol w:w="2410"/>
      </w:tblGrid>
      <w:tr w:rsidR="009C0DAA" w:rsidRPr="00AB5E31" w14:paraId="4F9C775D" w14:textId="77777777" w:rsidTr="0079003D">
        <w:tc>
          <w:tcPr>
            <w:tcW w:w="5098" w:type="dxa"/>
            <w:shd w:val="clear" w:color="auto" w:fill="DEEAF6"/>
          </w:tcPr>
          <w:p w14:paraId="5EE8BE10" w14:textId="77777777" w:rsidR="009C0DAA" w:rsidRPr="00883E78" w:rsidRDefault="009C0DAA" w:rsidP="007A1825">
            <w:pPr>
              <w:rPr>
                <w:b/>
              </w:rPr>
            </w:pPr>
            <w:r w:rsidRPr="00883E78">
              <w:rPr>
                <w:b/>
              </w:rPr>
              <w:t>Características del entrenador</w:t>
            </w:r>
          </w:p>
        </w:tc>
        <w:tc>
          <w:tcPr>
            <w:tcW w:w="2410" w:type="dxa"/>
            <w:shd w:val="clear" w:color="auto" w:fill="DEEAF6"/>
          </w:tcPr>
          <w:p w14:paraId="21D05012" w14:textId="77777777" w:rsidR="009C0DAA" w:rsidRPr="00883E78" w:rsidRDefault="009C0DAA" w:rsidP="007A1825">
            <w:pPr>
              <w:rPr>
                <w:b/>
              </w:rPr>
            </w:pPr>
            <w:r w:rsidRPr="00883E78">
              <w:rPr>
                <w:b/>
              </w:rPr>
              <w:t>Tipo de entrenador</w:t>
            </w:r>
          </w:p>
        </w:tc>
      </w:tr>
      <w:tr w:rsidR="009C0DAA" w:rsidRPr="00AB5E31" w14:paraId="51184D54" w14:textId="77777777" w:rsidTr="001719D0">
        <w:tc>
          <w:tcPr>
            <w:tcW w:w="5098" w:type="dxa"/>
            <w:shd w:val="clear" w:color="auto" w:fill="C2E2C5"/>
          </w:tcPr>
          <w:p w14:paraId="409C06CC" w14:textId="77777777" w:rsidR="009C0DAA" w:rsidRPr="00AB5E31" w:rsidRDefault="009C0DAA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Suele utilizar el castigo</w:t>
            </w:r>
          </w:p>
        </w:tc>
        <w:tc>
          <w:tcPr>
            <w:tcW w:w="2410" w:type="dxa"/>
            <w:shd w:val="clear" w:color="auto" w:fill="F0FCDC"/>
          </w:tcPr>
          <w:p w14:paraId="3CBD9C0C" w14:textId="7C65A641" w:rsidR="009C0DAA" w:rsidRPr="00AB5E31" w:rsidRDefault="005025AB" w:rsidP="007A1825">
            <w:sdt>
              <w:sdtPr>
                <w:id w:val="-60480983"/>
                <w:placeholder>
                  <w:docPart w:val="DefaultPlaceholder_-1854013438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9C0DAA" w:rsidRPr="00CE1CA5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3987516B" w14:textId="77777777" w:rsidTr="001719D0">
        <w:tc>
          <w:tcPr>
            <w:tcW w:w="5098" w:type="dxa"/>
            <w:shd w:val="clear" w:color="auto" w:fill="C2E2C5"/>
          </w:tcPr>
          <w:p w14:paraId="2C5B689B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Ausencia de reglas internas</w:t>
            </w:r>
          </w:p>
        </w:tc>
        <w:tc>
          <w:tcPr>
            <w:tcW w:w="2410" w:type="dxa"/>
            <w:shd w:val="clear" w:color="auto" w:fill="F0FCDC"/>
          </w:tcPr>
          <w:p w14:paraId="49C8DB06" w14:textId="2884ED1E" w:rsidR="0079003D" w:rsidRPr="00AB5E31" w:rsidRDefault="005025AB" w:rsidP="0079003D">
            <w:sdt>
              <w:sdtPr>
                <w:id w:val="-971897684"/>
                <w:placeholder>
                  <w:docPart w:val="786F1D4EFE514938AA0CC976FBC7B8BE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7236B52F" w14:textId="77777777" w:rsidTr="001719D0">
        <w:tc>
          <w:tcPr>
            <w:tcW w:w="5098" w:type="dxa"/>
            <w:shd w:val="clear" w:color="auto" w:fill="C2E2C5"/>
          </w:tcPr>
          <w:p w14:paraId="174B405A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Exigen y ofrecen poco a los deportistas</w:t>
            </w:r>
          </w:p>
        </w:tc>
        <w:tc>
          <w:tcPr>
            <w:tcW w:w="2410" w:type="dxa"/>
            <w:shd w:val="clear" w:color="auto" w:fill="F0FCDC"/>
          </w:tcPr>
          <w:p w14:paraId="3CF0854D" w14:textId="49885B20" w:rsidR="0079003D" w:rsidRPr="00AB5E31" w:rsidRDefault="005025AB" w:rsidP="0079003D">
            <w:sdt>
              <w:sdtPr>
                <w:id w:val="-805784371"/>
                <w:placeholder>
                  <w:docPart w:val="908D36682B3241DDB33F1725559DDEC6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2671B48D" w14:textId="77777777" w:rsidTr="001719D0">
        <w:tc>
          <w:tcPr>
            <w:tcW w:w="5098" w:type="dxa"/>
            <w:shd w:val="clear" w:color="auto" w:fill="C2E2C5"/>
          </w:tcPr>
          <w:p w14:paraId="37D1C097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Se considera el estilo ideal</w:t>
            </w:r>
          </w:p>
        </w:tc>
        <w:tc>
          <w:tcPr>
            <w:tcW w:w="2410" w:type="dxa"/>
            <w:shd w:val="clear" w:color="auto" w:fill="F0FCDC"/>
          </w:tcPr>
          <w:p w14:paraId="04D625B8" w14:textId="63B48C81" w:rsidR="0079003D" w:rsidRPr="00AB5E31" w:rsidRDefault="005025AB" w:rsidP="0079003D">
            <w:sdt>
              <w:sdtPr>
                <w:id w:val="-216671750"/>
                <w:placeholder>
                  <w:docPart w:val="357E50D6022B448284870768DB7CF075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642C48B3" w14:textId="77777777" w:rsidTr="001719D0">
        <w:tc>
          <w:tcPr>
            <w:tcW w:w="5098" w:type="dxa"/>
            <w:shd w:val="clear" w:color="auto" w:fill="C2E2C5"/>
          </w:tcPr>
          <w:p w14:paraId="73283B3E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 xml:space="preserve">Usa el razonamiento para dar instrucciones </w:t>
            </w:r>
          </w:p>
        </w:tc>
        <w:tc>
          <w:tcPr>
            <w:tcW w:w="2410" w:type="dxa"/>
            <w:shd w:val="clear" w:color="auto" w:fill="F0FCDC"/>
          </w:tcPr>
          <w:p w14:paraId="6975B84D" w14:textId="2A81CB87" w:rsidR="0079003D" w:rsidRPr="00AB5E31" w:rsidRDefault="005025AB" w:rsidP="0079003D">
            <w:sdt>
              <w:sdtPr>
                <w:id w:val="609468484"/>
                <w:placeholder>
                  <w:docPart w:val="6489753CCA9941FCA0B93271F97C67CC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1D7AC98A" w14:textId="77777777" w:rsidTr="001719D0">
        <w:tc>
          <w:tcPr>
            <w:tcW w:w="5098" w:type="dxa"/>
            <w:shd w:val="clear" w:color="auto" w:fill="C2E2C5"/>
          </w:tcPr>
          <w:p w14:paraId="11EDD5FE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 xml:space="preserve">Alto nivel de </w:t>
            </w:r>
            <w:proofErr w:type="gramStart"/>
            <w:r w:rsidRPr="00AB5E31">
              <w:t>control</w:t>
            </w:r>
            <w:proofErr w:type="gramEnd"/>
            <w:r w:rsidRPr="00AB5E31">
              <w:t xml:space="preserve"> pero bajo afecto</w:t>
            </w:r>
          </w:p>
        </w:tc>
        <w:tc>
          <w:tcPr>
            <w:tcW w:w="2410" w:type="dxa"/>
            <w:shd w:val="clear" w:color="auto" w:fill="F0FCDC"/>
          </w:tcPr>
          <w:p w14:paraId="6C373861" w14:textId="350E12F4" w:rsidR="0079003D" w:rsidRPr="00AB5E31" w:rsidRDefault="005025AB" w:rsidP="0079003D">
            <w:sdt>
              <w:sdtPr>
                <w:id w:val="135693179"/>
                <w:placeholder>
                  <w:docPart w:val="5A3C586465A84FD385F9EB707F02079A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69BEFA1F" w14:textId="77777777" w:rsidTr="001719D0">
        <w:tc>
          <w:tcPr>
            <w:tcW w:w="5098" w:type="dxa"/>
            <w:shd w:val="clear" w:color="auto" w:fill="C2E2C5"/>
          </w:tcPr>
          <w:p w14:paraId="0A9286FB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Elevado nivel de afecto</w:t>
            </w:r>
          </w:p>
        </w:tc>
        <w:tc>
          <w:tcPr>
            <w:tcW w:w="2410" w:type="dxa"/>
            <w:shd w:val="clear" w:color="auto" w:fill="F0FCDC"/>
          </w:tcPr>
          <w:p w14:paraId="3251087A" w14:textId="341D3A34" w:rsidR="0079003D" w:rsidRPr="00AB5E31" w:rsidRDefault="005025AB" w:rsidP="0079003D">
            <w:sdt>
              <w:sdtPr>
                <w:id w:val="1103686598"/>
                <w:placeholder>
                  <w:docPart w:val="AF5A64FA37094E3E88A2B1108FC7634E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  <w:tr w:rsidR="0079003D" w:rsidRPr="00AB5E31" w14:paraId="30D86B03" w14:textId="77777777" w:rsidTr="001719D0">
        <w:tc>
          <w:tcPr>
            <w:tcW w:w="5098" w:type="dxa"/>
            <w:shd w:val="clear" w:color="auto" w:fill="C2E2C5"/>
          </w:tcPr>
          <w:p w14:paraId="5E8E743E" w14:textId="77777777" w:rsidR="0079003D" w:rsidRPr="00AB5E31" w:rsidRDefault="0079003D" w:rsidP="00F85CCF">
            <w:pPr>
              <w:pStyle w:val="Prrafodelista"/>
              <w:numPr>
                <w:ilvl w:val="0"/>
                <w:numId w:val="5"/>
              </w:numPr>
              <w:ind w:left="253" w:hanging="284"/>
            </w:pPr>
            <w:r w:rsidRPr="00AB5E31">
              <w:t>Indiferencia hacia la actividad</w:t>
            </w:r>
          </w:p>
        </w:tc>
        <w:tc>
          <w:tcPr>
            <w:tcW w:w="2410" w:type="dxa"/>
            <w:shd w:val="clear" w:color="auto" w:fill="F0FCDC"/>
          </w:tcPr>
          <w:p w14:paraId="1A0E4777" w14:textId="1987F67D" w:rsidR="0079003D" w:rsidRPr="00AB5E31" w:rsidRDefault="005025AB" w:rsidP="0079003D">
            <w:sdt>
              <w:sdtPr>
                <w:id w:val="137924825"/>
                <w:placeholder>
                  <w:docPart w:val="BD442014B781411DB126ADBD034300A7"/>
                </w:placeholder>
                <w:showingPlcHdr/>
                <w:dropDownList>
                  <w:listItem w:value="Elija el número correspondiente.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79003D" w:rsidRPr="00F75002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</w:tc>
      </w:tr>
    </w:tbl>
    <w:p w14:paraId="798E1034" w14:textId="77777777" w:rsidR="009C0DAA" w:rsidRPr="00AB5E31" w:rsidRDefault="009C0DAA" w:rsidP="009C0DAA"/>
    <w:tbl>
      <w:tblPr>
        <w:tblW w:w="8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2234"/>
        <w:gridCol w:w="2107"/>
        <w:gridCol w:w="2069"/>
      </w:tblGrid>
      <w:tr w:rsidR="009C0DAA" w14:paraId="7434B4F4" w14:textId="77777777" w:rsidTr="001719D0">
        <w:trPr>
          <w:trHeight w:val="269"/>
        </w:trPr>
        <w:tc>
          <w:tcPr>
            <w:tcW w:w="2082" w:type="dxa"/>
            <w:shd w:val="clear" w:color="auto" w:fill="EDEDED" w:themeFill="accent3" w:themeFillTint="33"/>
          </w:tcPr>
          <w:p w14:paraId="5A108AFB" w14:textId="77777777" w:rsidR="009C0DAA" w:rsidRDefault="009C0DAA" w:rsidP="007A1825">
            <w:r>
              <w:t>1.</w:t>
            </w:r>
            <w:r w:rsidRPr="00AB5E31">
              <w:t>Democrático</w:t>
            </w:r>
          </w:p>
        </w:tc>
        <w:tc>
          <w:tcPr>
            <w:tcW w:w="2234" w:type="dxa"/>
            <w:shd w:val="clear" w:color="auto" w:fill="EDEDED" w:themeFill="accent3" w:themeFillTint="33"/>
          </w:tcPr>
          <w:p w14:paraId="47B0B532" w14:textId="77777777" w:rsidR="009C0DAA" w:rsidRDefault="009C0DAA" w:rsidP="007A1825">
            <w:r>
              <w:t>2.</w:t>
            </w:r>
            <w:r w:rsidRPr="00AB5E31">
              <w:t>Autoritario</w:t>
            </w:r>
          </w:p>
        </w:tc>
        <w:tc>
          <w:tcPr>
            <w:tcW w:w="2107" w:type="dxa"/>
            <w:shd w:val="clear" w:color="auto" w:fill="EDEDED" w:themeFill="accent3" w:themeFillTint="33"/>
          </w:tcPr>
          <w:p w14:paraId="61241C39" w14:textId="77777777" w:rsidR="009C0DAA" w:rsidRDefault="009C0DAA" w:rsidP="007A1825">
            <w:r>
              <w:t>3.Permisivo</w:t>
            </w:r>
          </w:p>
        </w:tc>
        <w:tc>
          <w:tcPr>
            <w:tcW w:w="2069" w:type="dxa"/>
            <w:shd w:val="clear" w:color="auto" w:fill="EDEDED" w:themeFill="accent3" w:themeFillTint="33"/>
          </w:tcPr>
          <w:p w14:paraId="415BA779" w14:textId="77777777" w:rsidR="009C0DAA" w:rsidRDefault="009C0DAA" w:rsidP="007A1825">
            <w:r>
              <w:t>4.</w:t>
            </w:r>
            <w:r w:rsidRPr="00AB5E31">
              <w:t>Indiferente</w:t>
            </w:r>
          </w:p>
        </w:tc>
      </w:tr>
    </w:tbl>
    <w:p w14:paraId="250EF957" w14:textId="77777777" w:rsidR="009C0DAA" w:rsidRPr="00AB5E31" w:rsidRDefault="009C0DAA" w:rsidP="009C0DAA"/>
    <w:p w14:paraId="4A804C75" w14:textId="77777777" w:rsidR="009C0DAA" w:rsidRDefault="009C0DAA" w:rsidP="009C0DAA"/>
    <w:p w14:paraId="3701F3C7" w14:textId="2E93A5FC" w:rsidR="009C0DAA" w:rsidRDefault="009C0DAA" w:rsidP="009C0DAA"/>
    <w:p w14:paraId="71536F5D" w14:textId="28E4332E" w:rsidR="003919F6" w:rsidRDefault="003919F6" w:rsidP="009C0DAA"/>
    <w:p w14:paraId="558C30DE" w14:textId="77777777" w:rsidR="003919F6" w:rsidRPr="00AB5E31" w:rsidRDefault="003919F6" w:rsidP="009C0DAA"/>
    <w:p w14:paraId="60F1F9E0" w14:textId="77777777" w:rsidR="009C0DAA" w:rsidRDefault="009C0DAA" w:rsidP="009C0DAA">
      <w:pPr>
        <w:numPr>
          <w:ilvl w:val="0"/>
          <w:numId w:val="2"/>
        </w:numPr>
      </w:pPr>
      <w:r w:rsidRPr="00AB5E31">
        <w:t>Según la Teoría de los Est</w:t>
      </w:r>
      <w:r>
        <w:t xml:space="preserve">ilos Atencionales de Nideffer, </w:t>
      </w:r>
      <w:r w:rsidRPr="00AB5E31">
        <w:t>existen varios los tipos o estilos de atención-concentración. Señala las dimensiones de amplitud y dirección en cada uno de los ejemplos expuestos.</w:t>
      </w:r>
      <w:r>
        <w:t xml:space="preserve"> </w:t>
      </w:r>
    </w:p>
    <w:p w14:paraId="3E0BE562" w14:textId="77777777" w:rsidR="009C0DAA" w:rsidRPr="00006726" w:rsidRDefault="009C0DAA" w:rsidP="009C0DAA">
      <w:pPr>
        <w:ind w:left="720"/>
        <w:rPr>
          <w:color w:val="FF0000"/>
        </w:rPr>
      </w:pPr>
      <w:r w:rsidRPr="004448B0">
        <w:rPr>
          <w:b/>
        </w:rPr>
        <w:t>(</w:t>
      </w:r>
      <w:r>
        <w:rPr>
          <w:b/>
        </w:rPr>
        <w:t>2</w:t>
      </w:r>
      <w:r w:rsidRPr="004448B0">
        <w:rPr>
          <w:b/>
        </w:rPr>
        <w:t xml:space="preserve"> puntos)</w:t>
      </w:r>
    </w:p>
    <w:p w14:paraId="696BC6BA" w14:textId="77777777" w:rsidR="009C0DAA" w:rsidRPr="00AB5E31" w:rsidRDefault="009C0DAA" w:rsidP="009C0DAA"/>
    <w:p w14:paraId="66B3BD83" w14:textId="77777777" w:rsidR="009C0DAA" w:rsidRPr="00AB5E31" w:rsidRDefault="009C0DAA" w:rsidP="009C0DAA"/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7"/>
        <w:gridCol w:w="2249"/>
      </w:tblGrid>
      <w:tr w:rsidR="009C0DAA" w:rsidRPr="00AB5E31" w14:paraId="66F4F477" w14:textId="77777777" w:rsidTr="001719D0">
        <w:tc>
          <w:tcPr>
            <w:tcW w:w="6677" w:type="dxa"/>
            <w:shd w:val="clear" w:color="auto" w:fill="D0CECE" w:themeFill="background2" w:themeFillShade="E6"/>
          </w:tcPr>
          <w:p w14:paraId="187A32AB" w14:textId="77777777" w:rsidR="009C0DAA" w:rsidRPr="00883E78" w:rsidRDefault="009C0DAA" w:rsidP="007A1825">
            <w:pPr>
              <w:rPr>
                <w:b/>
              </w:rPr>
            </w:pPr>
            <w:r w:rsidRPr="00883E78">
              <w:rPr>
                <w:b/>
              </w:rPr>
              <w:t>Ejemplos</w:t>
            </w:r>
          </w:p>
        </w:tc>
        <w:tc>
          <w:tcPr>
            <w:tcW w:w="2249" w:type="dxa"/>
            <w:shd w:val="clear" w:color="auto" w:fill="D0CECE" w:themeFill="background2" w:themeFillShade="E6"/>
          </w:tcPr>
          <w:p w14:paraId="22F68910" w14:textId="77777777" w:rsidR="009C0DAA" w:rsidRPr="00883E78" w:rsidRDefault="009C0DAA" w:rsidP="007A1825">
            <w:pPr>
              <w:rPr>
                <w:b/>
              </w:rPr>
            </w:pPr>
            <w:r w:rsidRPr="00883E78">
              <w:rPr>
                <w:b/>
              </w:rPr>
              <w:t>Atención-concentración</w:t>
            </w:r>
          </w:p>
        </w:tc>
      </w:tr>
      <w:tr w:rsidR="009C0DAA" w:rsidRPr="00AB5E31" w14:paraId="25DA1F11" w14:textId="77777777" w:rsidTr="001719D0">
        <w:tc>
          <w:tcPr>
            <w:tcW w:w="6677" w:type="dxa"/>
            <w:shd w:val="clear" w:color="auto" w:fill="D5DCE4" w:themeFill="text2" w:themeFillTint="33"/>
          </w:tcPr>
          <w:p w14:paraId="5E536846" w14:textId="77777777" w:rsidR="009C0DAA" w:rsidRPr="00AB5E31" w:rsidRDefault="009C0DAA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Carolina Marín piensa en recuperarse de su lesión en el tobillo</w:t>
            </w:r>
          </w:p>
        </w:tc>
        <w:sdt>
          <w:sdtPr>
            <w:rPr>
              <w:color w:val="FF0000"/>
            </w:rPr>
            <w:id w:val="897552248"/>
            <w:placeholder>
              <w:docPart w:val="DefaultPlaceholder_-1854013438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40D4269D" w14:textId="2E9A761E" w:rsidR="009C0DAA" w:rsidRPr="00006726" w:rsidRDefault="0079003D" w:rsidP="007A1825">
                <w:pPr>
                  <w:rPr>
                    <w:color w:val="FF0000"/>
                  </w:rPr>
                </w:pPr>
                <w:r w:rsidRPr="00CE1CA5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C232D6" w:rsidRPr="00AB5E31" w14:paraId="72C90B30" w14:textId="77777777" w:rsidTr="001719D0">
        <w:tc>
          <w:tcPr>
            <w:tcW w:w="6677" w:type="dxa"/>
            <w:shd w:val="clear" w:color="auto" w:fill="D5DCE4" w:themeFill="text2" w:themeFillTint="33"/>
          </w:tcPr>
          <w:p w14:paraId="3BE69456" w14:textId="77777777" w:rsidR="00C232D6" w:rsidRPr="00AB5E31" w:rsidRDefault="00C232D6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Tiro libre a canasta</w:t>
            </w:r>
          </w:p>
        </w:tc>
        <w:sdt>
          <w:sdtPr>
            <w:rPr>
              <w:color w:val="FF0000"/>
            </w:rPr>
            <w:id w:val="-56246131"/>
            <w:placeholder>
              <w:docPart w:val="40096907965C49C7B7BE2C3CB745D723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17D573D2" w14:textId="392FC93D" w:rsidR="00C232D6" w:rsidRPr="00AB5E31" w:rsidRDefault="00C232D6" w:rsidP="00C232D6">
                <w:r w:rsidRPr="002C0E1B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C232D6" w:rsidRPr="00AB5E31" w14:paraId="0C7D3B89" w14:textId="77777777" w:rsidTr="001719D0">
        <w:tc>
          <w:tcPr>
            <w:tcW w:w="6677" w:type="dxa"/>
            <w:shd w:val="clear" w:color="auto" w:fill="D5DCE4" w:themeFill="text2" w:themeFillTint="33"/>
          </w:tcPr>
          <w:p w14:paraId="25BF30B7" w14:textId="77777777" w:rsidR="00C232D6" w:rsidRPr="00AB5E31" w:rsidRDefault="00C232D6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Jugador de balonmano centra su atención en el defensor y el balón</w:t>
            </w:r>
          </w:p>
        </w:tc>
        <w:sdt>
          <w:sdtPr>
            <w:rPr>
              <w:color w:val="FF0000"/>
            </w:rPr>
            <w:id w:val="2052639348"/>
            <w:placeholder>
              <w:docPart w:val="0AFAEC42D07B42AA8786E276E45217E4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32BCB51F" w14:textId="1A9E64D1" w:rsidR="00C232D6" w:rsidRPr="00AB5E31" w:rsidRDefault="00C232D6" w:rsidP="00C232D6">
                <w:r w:rsidRPr="002C0E1B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C232D6" w:rsidRPr="00AB5E31" w14:paraId="32F2AFBE" w14:textId="77777777" w:rsidTr="001719D0">
        <w:tc>
          <w:tcPr>
            <w:tcW w:w="6677" w:type="dxa"/>
            <w:shd w:val="clear" w:color="auto" w:fill="D5DCE4" w:themeFill="text2" w:themeFillTint="33"/>
          </w:tcPr>
          <w:p w14:paraId="3B619F02" w14:textId="77777777" w:rsidR="00C232D6" w:rsidRPr="00AB5E31" w:rsidRDefault="00C232D6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Nadal centra su atención en el proceso de recuperación</w:t>
            </w:r>
          </w:p>
        </w:tc>
        <w:sdt>
          <w:sdtPr>
            <w:rPr>
              <w:color w:val="FF0000"/>
            </w:rPr>
            <w:id w:val="-780790151"/>
            <w:placeholder>
              <w:docPart w:val="220CE30879E045EF87DE2DA03E06EE91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2B1DD7F6" w14:textId="35913FB6" w:rsidR="00C232D6" w:rsidRPr="00AB5E31" w:rsidRDefault="00C232D6" w:rsidP="00C232D6">
                <w:r w:rsidRPr="002C0E1B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C232D6" w:rsidRPr="00AB5E31" w14:paraId="59B3A15D" w14:textId="77777777" w:rsidTr="001719D0">
        <w:tc>
          <w:tcPr>
            <w:tcW w:w="6677" w:type="dxa"/>
            <w:shd w:val="clear" w:color="auto" w:fill="D5DCE4" w:themeFill="text2" w:themeFillTint="33"/>
          </w:tcPr>
          <w:p w14:paraId="234CC86B" w14:textId="77777777" w:rsidR="00C232D6" w:rsidRPr="00AB5E31" w:rsidRDefault="00C232D6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Alejandro Valverde se centra en la cadencia de pedaleo</w:t>
            </w:r>
          </w:p>
        </w:tc>
        <w:sdt>
          <w:sdtPr>
            <w:rPr>
              <w:color w:val="FF0000"/>
            </w:rPr>
            <w:id w:val="-555853673"/>
            <w:placeholder>
              <w:docPart w:val="6C5F6A0315574D63940F57575397C7E9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53B173C8" w14:textId="711EC0D0" w:rsidR="00C232D6" w:rsidRPr="00AB5E31" w:rsidRDefault="00C232D6" w:rsidP="00C232D6">
                <w:r w:rsidRPr="002C0E1B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C232D6" w:rsidRPr="00AB5E31" w14:paraId="3894585F" w14:textId="77777777" w:rsidTr="001719D0">
        <w:tc>
          <w:tcPr>
            <w:tcW w:w="6677" w:type="dxa"/>
            <w:shd w:val="clear" w:color="auto" w:fill="D5DCE4" w:themeFill="text2" w:themeFillTint="33"/>
          </w:tcPr>
          <w:p w14:paraId="5B42413A" w14:textId="77777777" w:rsidR="00C232D6" w:rsidRPr="00AB5E31" w:rsidRDefault="00C232D6" w:rsidP="00F85CCF">
            <w:pPr>
              <w:pStyle w:val="Prrafodelista"/>
              <w:numPr>
                <w:ilvl w:val="0"/>
                <w:numId w:val="6"/>
              </w:numPr>
              <w:ind w:left="314" w:hanging="284"/>
            </w:pPr>
            <w:r w:rsidRPr="00AB5E31">
              <w:t>Muguruza durante el servicio presta atención a la bola y al rival</w:t>
            </w:r>
          </w:p>
        </w:tc>
        <w:sdt>
          <w:sdtPr>
            <w:rPr>
              <w:color w:val="FF0000"/>
            </w:rPr>
            <w:id w:val="593666693"/>
            <w:placeholder>
              <w:docPart w:val="28369CDBD7B84396AB7B8B1297FE68D5"/>
            </w:placeholder>
            <w:showingPlcHdr/>
            <w:dropDownList>
              <w:listItem w:value="Elija un elemento."/>
              <w:listItem w:displayText="A-E" w:value="A-E"/>
              <w:listItem w:displayText="I-E" w:value="I-E"/>
              <w:listItem w:displayText="E-E" w:value="E-E"/>
              <w:listItem w:displayText="I-A" w:value="I-A"/>
            </w:dropDownList>
          </w:sdtPr>
          <w:sdtEndPr/>
          <w:sdtContent>
            <w:tc>
              <w:tcPr>
                <w:tcW w:w="2249" w:type="dxa"/>
                <w:shd w:val="clear" w:color="auto" w:fill="E6F0FE"/>
              </w:tcPr>
              <w:p w14:paraId="17CD431C" w14:textId="1736478D" w:rsidR="00C232D6" w:rsidRPr="00AB5E31" w:rsidRDefault="00C232D6" w:rsidP="00C232D6">
                <w:r w:rsidRPr="002C0E1B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</w:tbl>
    <w:p w14:paraId="2E0F0E21" w14:textId="77777777" w:rsidR="009C0DAA" w:rsidRPr="00AB5E31" w:rsidRDefault="009C0DAA" w:rsidP="009C0DAA"/>
    <w:p w14:paraId="129DC4C2" w14:textId="77777777" w:rsidR="009C0DAA" w:rsidRPr="00AB5E31" w:rsidRDefault="009C0DAA" w:rsidP="009C0DAA"/>
    <w:p w14:paraId="499205DE" w14:textId="77777777" w:rsidR="009C0DAA" w:rsidRPr="00AB5E31" w:rsidRDefault="009C0DAA" w:rsidP="009C0DAA"/>
    <w:p w14:paraId="01F7E2C1" w14:textId="77777777" w:rsidR="009C0DAA" w:rsidRPr="00AB5E31" w:rsidRDefault="009C0DAA" w:rsidP="009C0DAA"/>
    <w:p w14:paraId="1DC2B612" w14:textId="77777777" w:rsidR="009C0DAA" w:rsidRPr="00AB5E31" w:rsidRDefault="009C0DAA" w:rsidP="009C0DAA"/>
    <w:p w14:paraId="104C8F86" w14:textId="77777777" w:rsidR="009C0DAA" w:rsidRPr="00AB5E31" w:rsidRDefault="009C0DAA" w:rsidP="009C0DAA"/>
    <w:p w14:paraId="642AB6F5" w14:textId="77777777" w:rsidR="009C0DAA" w:rsidRPr="006A65AA" w:rsidRDefault="009C0DAA" w:rsidP="009C0DAA">
      <w:pPr>
        <w:numPr>
          <w:ilvl w:val="0"/>
          <w:numId w:val="2"/>
        </w:numPr>
      </w:pPr>
      <w:r w:rsidRPr="00AB5E31">
        <w:t>A partir del siguiente gráfico, indica en la tabla</w:t>
      </w:r>
      <w:r>
        <w:t xml:space="preserve"> adjunta a qué corresponde cada</w:t>
      </w:r>
      <w:r w:rsidRPr="00AB5E31">
        <w:t xml:space="preserve"> una de las letras dentro del modelo de procesamiento de la información.</w:t>
      </w:r>
      <w:r>
        <w:rPr>
          <w:b/>
        </w:rPr>
        <w:t xml:space="preserve"> (2 Puntos)</w:t>
      </w:r>
      <w:r w:rsidRPr="004448B0">
        <w:rPr>
          <w:b/>
        </w:rPr>
        <w:t>.</w:t>
      </w:r>
    </w:p>
    <w:p w14:paraId="55B9C672" w14:textId="06282C42" w:rsidR="009C0DAA" w:rsidRDefault="009C0DAA" w:rsidP="009C0DAA"/>
    <w:p w14:paraId="4E3688A9" w14:textId="1D25AD70" w:rsidR="003919F6" w:rsidRDefault="003919F6" w:rsidP="009C0DAA"/>
    <w:p w14:paraId="497B66B2" w14:textId="77777777" w:rsidR="003919F6" w:rsidRPr="00AB5E31" w:rsidRDefault="003919F6" w:rsidP="009C0DAA"/>
    <w:p w14:paraId="52FEDD67" w14:textId="77DA95C2" w:rsidR="009C0DAA" w:rsidRPr="00AB5E31" w:rsidRDefault="00021F84" w:rsidP="009C0DAA">
      <w:r>
        <w:rPr>
          <w:noProof/>
        </w:rPr>
        <w:drawing>
          <wp:inline distT="0" distB="0" distL="0" distR="0" wp14:anchorId="4A6B110B" wp14:editId="772ADB14">
            <wp:extent cx="5400040" cy="2778826"/>
            <wp:effectExtent l="0" t="0" r="0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482" cy="278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09808" w14:textId="5BAA2FDB" w:rsidR="009C0DAA" w:rsidRDefault="009C0DAA" w:rsidP="009C0DAA"/>
    <w:p w14:paraId="2AFAD088" w14:textId="77777777" w:rsidR="003919F6" w:rsidRPr="00AB5E31" w:rsidRDefault="003919F6" w:rsidP="009C0DAA"/>
    <w:tbl>
      <w:tblPr>
        <w:tblpPr w:leftFromText="141" w:rightFromText="141" w:vertAnchor="text" w:horzAnchor="margin" w:tblpXSpec="center" w:tblpY="10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678"/>
      </w:tblGrid>
      <w:tr w:rsidR="001719D0" w:rsidRPr="00AB5E31" w14:paraId="382D6A59" w14:textId="77777777" w:rsidTr="001719D0">
        <w:trPr>
          <w:trHeight w:val="262"/>
        </w:trPr>
        <w:tc>
          <w:tcPr>
            <w:tcW w:w="562" w:type="dxa"/>
            <w:shd w:val="clear" w:color="auto" w:fill="D9D9D9" w:themeFill="background1" w:themeFillShade="D9"/>
          </w:tcPr>
          <w:p w14:paraId="3184C900" w14:textId="77777777" w:rsidR="001719D0" w:rsidRPr="00AB5E31" w:rsidRDefault="001719D0" w:rsidP="001719D0"/>
        </w:tc>
        <w:tc>
          <w:tcPr>
            <w:tcW w:w="4678" w:type="dxa"/>
            <w:shd w:val="clear" w:color="auto" w:fill="D0CECE" w:themeFill="background2" w:themeFillShade="E6"/>
          </w:tcPr>
          <w:p w14:paraId="4E1FE1FC" w14:textId="77777777" w:rsidR="001719D0" w:rsidRPr="00883E78" w:rsidRDefault="001719D0" w:rsidP="001719D0">
            <w:pPr>
              <w:rPr>
                <w:b/>
              </w:rPr>
            </w:pPr>
            <w:r>
              <w:rPr>
                <w:b/>
              </w:rPr>
              <w:t>Mecanismos del procesamiento</w:t>
            </w:r>
          </w:p>
        </w:tc>
      </w:tr>
      <w:tr w:rsidR="001719D0" w:rsidRPr="00AB5E31" w14:paraId="3FC512B9" w14:textId="77777777" w:rsidTr="001719D0">
        <w:trPr>
          <w:trHeight w:val="262"/>
        </w:trPr>
        <w:tc>
          <w:tcPr>
            <w:tcW w:w="562" w:type="dxa"/>
            <w:shd w:val="clear" w:color="auto" w:fill="4472C4" w:themeFill="accent1"/>
          </w:tcPr>
          <w:p w14:paraId="41559E17" w14:textId="77777777" w:rsidR="001719D0" w:rsidRPr="00AB5E31" w:rsidRDefault="001719D0" w:rsidP="001719D0">
            <w:pPr>
              <w:jc w:val="center"/>
            </w:pPr>
            <w:r w:rsidRPr="00AB5E31">
              <w:t>A</w:t>
            </w:r>
          </w:p>
        </w:tc>
        <w:sdt>
          <w:sdtPr>
            <w:id w:val="1129894426"/>
            <w:placeholder>
              <w:docPart w:val="0EA2CF641D3C469BAA5198180034AADF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0C9EB652" w14:textId="77777777" w:rsidR="001719D0" w:rsidRPr="00AB5E31" w:rsidRDefault="001719D0" w:rsidP="001719D0">
                <w:r w:rsidRPr="00CE1CA5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43642CD0" w14:textId="77777777" w:rsidTr="001719D0">
        <w:trPr>
          <w:trHeight w:val="276"/>
        </w:trPr>
        <w:tc>
          <w:tcPr>
            <w:tcW w:w="562" w:type="dxa"/>
            <w:shd w:val="clear" w:color="auto" w:fill="4472C4" w:themeFill="accent1"/>
          </w:tcPr>
          <w:p w14:paraId="066C201F" w14:textId="77777777" w:rsidR="001719D0" w:rsidRPr="00AB5E31" w:rsidRDefault="001719D0" w:rsidP="001719D0">
            <w:pPr>
              <w:jc w:val="center"/>
            </w:pPr>
            <w:r w:rsidRPr="00AB5E31">
              <w:t>B</w:t>
            </w:r>
          </w:p>
        </w:tc>
        <w:sdt>
          <w:sdtPr>
            <w:id w:val="509340072"/>
            <w:placeholder>
              <w:docPart w:val="1BA0465F2C8A48249FE5EDA2E4CEA1C5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7D1901BA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73DD3435" w14:textId="77777777" w:rsidTr="001719D0">
        <w:trPr>
          <w:trHeight w:val="262"/>
        </w:trPr>
        <w:tc>
          <w:tcPr>
            <w:tcW w:w="562" w:type="dxa"/>
            <w:shd w:val="clear" w:color="auto" w:fill="4472C4" w:themeFill="accent1"/>
          </w:tcPr>
          <w:p w14:paraId="7518054B" w14:textId="77777777" w:rsidR="001719D0" w:rsidRPr="00AB5E31" w:rsidRDefault="001719D0" w:rsidP="001719D0">
            <w:pPr>
              <w:jc w:val="center"/>
            </w:pPr>
            <w:r w:rsidRPr="00AB5E31">
              <w:t>C</w:t>
            </w:r>
          </w:p>
        </w:tc>
        <w:sdt>
          <w:sdtPr>
            <w:id w:val="-1657059023"/>
            <w:placeholder>
              <w:docPart w:val="299F32E7E68B4A3D99942D39C237FC15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3590175E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3C02DCA4" w14:textId="77777777" w:rsidTr="001719D0">
        <w:trPr>
          <w:trHeight w:val="262"/>
        </w:trPr>
        <w:tc>
          <w:tcPr>
            <w:tcW w:w="562" w:type="dxa"/>
            <w:shd w:val="clear" w:color="auto" w:fill="4472C4" w:themeFill="accent1"/>
          </w:tcPr>
          <w:p w14:paraId="0828C4E7" w14:textId="77777777" w:rsidR="001719D0" w:rsidRPr="00AB5E31" w:rsidRDefault="001719D0" w:rsidP="001719D0">
            <w:pPr>
              <w:jc w:val="center"/>
            </w:pPr>
            <w:r w:rsidRPr="00AB5E31">
              <w:t>D</w:t>
            </w:r>
          </w:p>
        </w:tc>
        <w:sdt>
          <w:sdtPr>
            <w:id w:val="-60330701"/>
            <w:placeholder>
              <w:docPart w:val="E2709086BADE403E95DAE1DEAD90D334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1F1677E9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3F6B6ABC" w14:textId="77777777" w:rsidTr="001719D0">
        <w:trPr>
          <w:trHeight w:val="262"/>
        </w:trPr>
        <w:tc>
          <w:tcPr>
            <w:tcW w:w="562" w:type="dxa"/>
            <w:shd w:val="clear" w:color="auto" w:fill="4472C4" w:themeFill="accent1"/>
          </w:tcPr>
          <w:p w14:paraId="54D765DB" w14:textId="77777777" w:rsidR="001719D0" w:rsidRPr="00AB5E31" w:rsidRDefault="001719D0" w:rsidP="001719D0">
            <w:pPr>
              <w:jc w:val="center"/>
            </w:pPr>
            <w:r w:rsidRPr="00AB5E31">
              <w:t>E</w:t>
            </w:r>
          </w:p>
        </w:tc>
        <w:sdt>
          <w:sdtPr>
            <w:id w:val="1150563091"/>
            <w:placeholder>
              <w:docPart w:val="E2080FFA093A4362868BCB2C285E2242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666B5A13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726DB388" w14:textId="77777777" w:rsidTr="001719D0">
        <w:trPr>
          <w:trHeight w:val="276"/>
        </w:trPr>
        <w:tc>
          <w:tcPr>
            <w:tcW w:w="562" w:type="dxa"/>
            <w:shd w:val="clear" w:color="auto" w:fill="4472C4" w:themeFill="accent1"/>
          </w:tcPr>
          <w:p w14:paraId="16EA945A" w14:textId="77777777" w:rsidR="001719D0" w:rsidRPr="00AB5E31" w:rsidRDefault="001719D0" w:rsidP="001719D0">
            <w:pPr>
              <w:jc w:val="center"/>
            </w:pPr>
            <w:r w:rsidRPr="00AB5E31">
              <w:t>F</w:t>
            </w:r>
          </w:p>
        </w:tc>
        <w:sdt>
          <w:sdtPr>
            <w:id w:val="1086200578"/>
            <w:placeholder>
              <w:docPart w:val="5EC72FBCB5D24BBD9DFFD9510B28C6C3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404A034F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545F2B1A" w14:textId="77777777" w:rsidTr="001719D0">
        <w:trPr>
          <w:trHeight w:val="262"/>
        </w:trPr>
        <w:tc>
          <w:tcPr>
            <w:tcW w:w="562" w:type="dxa"/>
            <w:shd w:val="clear" w:color="auto" w:fill="4472C4" w:themeFill="accent1"/>
          </w:tcPr>
          <w:p w14:paraId="758D4D55" w14:textId="77777777" w:rsidR="001719D0" w:rsidRPr="00AB5E31" w:rsidRDefault="001719D0" w:rsidP="001719D0">
            <w:pPr>
              <w:jc w:val="center"/>
            </w:pPr>
            <w:r w:rsidRPr="00AB5E31">
              <w:t>G</w:t>
            </w:r>
          </w:p>
        </w:tc>
        <w:sdt>
          <w:sdtPr>
            <w:id w:val="1524664242"/>
            <w:placeholder>
              <w:docPart w:val="8E09D5D0899A40B884652790921D55B5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48DCA97E" w14:textId="77777777" w:rsidR="001719D0" w:rsidRPr="00AB5E31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1719D0" w:rsidRPr="00AB5E31" w14:paraId="58A6630D" w14:textId="77777777" w:rsidTr="001719D0">
        <w:trPr>
          <w:trHeight w:val="85"/>
        </w:trPr>
        <w:tc>
          <w:tcPr>
            <w:tcW w:w="562" w:type="dxa"/>
            <w:shd w:val="clear" w:color="auto" w:fill="4472C4" w:themeFill="accent1"/>
          </w:tcPr>
          <w:p w14:paraId="6205669A" w14:textId="77777777" w:rsidR="001719D0" w:rsidRPr="00AB5E31" w:rsidRDefault="001719D0" w:rsidP="001719D0">
            <w:pPr>
              <w:jc w:val="center"/>
            </w:pPr>
            <w:r>
              <w:t>H</w:t>
            </w:r>
          </w:p>
        </w:tc>
        <w:sdt>
          <w:sdtPr>
            <w:id w:val="64610217"/>
            <w:placeholder>
              <w:docPart w:val="56B666249BCA4AE28F8FF769FFFF52F5"/>
            </w:placeholder>
            <w:showingPlcHdr/>
            <w:dropDownList>
              <w:listItem w:value="Elija un elemento."/>
              <w:listItem w:displayText="EJECUCIÓN" w:value="EJECUCIÓN"/>
              <w:listItem w:displayText="DECISIÓN" w:value="DECISIÓN"/>
              <w:listItem w:displayText="FEEDBACK EXTERNO" w:value="FEEDBACK EXTERNO"/>
              <w:listItem w:displayText="INFORMACIÓN" w:value="INFORMACIÓN"/>
              <w:listItem w:displayText="RESULTADO MOVIMIENTO" w:value="RESULTADO MOVIMIENTO"/>
              <w:listItem w:displayText="FEEDBACK INTERNO" w:value="FEEDBACK INTERNO"/>
              <w:listItem w:displayText="MOVIMIENTO" w:value="MOVIMIENTO"/>
              <w:listItem w:displayText="PERCEPCIÓN" w:value="PERCEPCIÓN"/>
            </w:dropDownList>
          </w:sdtPr>
          <w:sdtEndPr/>
          <w:sdtContent>
            <w:tc>
              <w:tcPr>
                <w:tcW w:w="4678" w:type="dxa"/>
                <w:shd w:val="clear" w:color="auto" w:fill="D9E2F3" w:themeFill="accent1" w:themeFillTint="33"/>
              </w:tcPr>
              <w:p w14:paraId="043DF9D7" w14:textId="77777777" w:rsidR="001719D0" w:rsidRDefault="001719D0" w:rsidP="001719D0">
                <w:r w:rsidRPr="00CF5F8A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</w:tbl>
    <w:p w14:paraId="35FA72B8" w14:textId="3119CCFF" w:rsidR="009C0DAA" w:rsidRDefault="009C0DAA" w:rsidP="009C0DAA"/>
    <w:p w14:paraId="45DA1D7D" w14:textId="77777777" w:rsidR="003919F6" w:rsidRDefault="003919F6" w:rsidP="009C0DAA"/>
    <w:p w14:paraId="3E3D3744" w14:textId="4D7E04DE" w:rsidR="003919F6" w:rsidRDefault="003919F6" w:rsidP="009C0DAA"/>
    <w:p w14:paraId="768D9854" w14:textId="77777777" w:rsidR="003919F6" w:rsidRDefault="003919F6" w:rsidP="009C0DAA"/>
    <w:p w14:paraId="640FCFB6" w14:textId="77777777" w:rsidR="009C0DAA" w:rsidRDefault="009C0DAA" w:rsidP="009C0DAA"/>
    <w:p w14:paraId="4DA07546" w14:textId="77777777" w:rsidR="009C0DAA" w:rsidRDefault="009C0DAA" w:rsidP="009C0DAA"/>
    <w:p w14:paraId="1FBFD772" w14:textId="77777777" w:rsidR="009C0DAA" w:rsidRDefault="009C0DAA" w:rsidP="009C0DAA"/>
    <w:p w14:paraId="1DB9022A" w14:textId="77777777" w:rsidR="009C0DAA" w:rsidRDefault="009C0DAA" w:rsidP="009C0DAA"/>
    <w:p w14:paraId="5D94BF40" w14:textId="77777777" w:rsidR="009C0DAA" w:rsidRDefault="009C0DAA" w:rsidP="009C0DAA"/>
    <w:p w14:paraId="2E79EAB8" w14:textId="77777777" w:rsidR="009C0DAA" w:rsidRDefault="009C0DAA" w:rsidP="009C0DAA"/>
    <w:p w14:paraId="162E60F9" w14:textId="77777777" w:rsidR="009C0DAA" w:rsidRDefault="009C0DAA" w:rsidP="009C0DAA"/>
    <w:p w14:paraId="0C4AF8EB" w14:textId="77777777" w:rsidR="009C0DAA" w:rsidRDefault="009C0DAA" w:rsidP="009C0DAA"/>
    <w:p w14:paraId="333BF549" w14:textId="77777777" w:rsidR="009C0DAA" w:rsidRPr="00AB5E31" w:rsidRDefault="009C0DAA" w:rsidP="009C0DAA"/>
    <w:p w14:paraId="1E3DC7EA" w14:textId="775322C2" w:rsidR="009C0DAA" w:rsidRDefault="009C0DAA" w:rsidP="009C0DAA"/>
    <w:p w14:paraId="4B6974D8" w14:textId="27B472CA" w:rsidR="001719D0" w:rsidRDefault="001719D0" w:rsidP="009C0DAA"/>
    <w:p w14:paraId="50A46D93" w14:textId="4F0C7119" w:rsidR="001719D0" w:rsidRDefault="001719D0" w:rsidP="009C0DAA"/>
    <w:p w14:paraId="2B5BBDFA" w14:textId="7993D6E4" w:rsidR="001719D0" w:rsidRDefault="001719D0" w:rsidP="009C0DAA"/>
    <w:p w14:paraId="37A7D613" w14:textId="3CCC6A73" w:rsidR="001719D0" w:rsidRDefault="001719D0" w:rsidP="009C0DAA"/>
    <w:p w14:paraId="091C8590" w14:textId="263C993D" w:rsidR="001719D0" w:rsidRDefault="001719D0" w:rsidP="009C0DAA"/>
    <w:p w14:paraId="7DCF8E46" w14:textId="1E9220D2" w:rsidR="001719D0" w:rsidRDefault="001719D0" w:rsidP="009C0DAA"/>
    <w:p w14:paraId="6701E8D6" w14:textId="77777777" w:rsidR="001719D0" w:rsidRPr="00751C3B" w:rsidRDefault="001719D0" w:rsidP="009C0DAA"/>
    <w:p w14:paraId="43A72B0D" w14:textId="77777777" w:rsidR="009C0DAA" w:rsidRDefault="009C0DAA" w:rsidP="0079003D"/>
    <w:p w14:paraId="7F2B7812" w14:textId="77777777" w:rsidR="009C0DAA" w:rsidRDefault="009C0DAA" w:rsidP="009C0DAA">
      <w:pPr>
        <w:ind w:left="720"/>
      </w:pPr>
    </w:p>
    <w:p w14:paraId="70DE9346" w14:textId="2EE09C21" w:rsidR="003919F6" w:rsidRPr="00021F84" w:rsidRDefault="009C0DAA" w:rsidP="003919F6">
      <w:pPr>
        <w:numPr>
          <w:ilvl w:val="0"/>
          <w:numId w:val="2"/>
        </w:numPr>
      </w:pPr>
      <w:r>
        <w:lastRenderedPageBreak/>
        <w:t>La tarea motora. Según el mecanismo más significativo para su ejecución, es clasificada en 3 grupos</w:t>
      </w:r>
      <w:r w:rsidR="003919F6">
        <w:t>.</w:t>
      </w:r>
      <w:r>
        <w:t xml:space="preserve"> </w:t>
      </w:r>
      <w:r w:rsidR="003919F6">
        <w:t>Elige</w:t>
      </w:r>
      <w:r>
        <w:t xml:space="preserve"> </w:t>
      </w:r>
      <w:r w:rsidR="003919F6">
        <w:t>según los ejemplos el</w:t>
      </w:r>
      <w:r>
        <w:t xml:space="preserve"> tipo </w:t>
      </w:r>
      <w:r w:rsidR="003919F6">
        <w:t xml:space="preserve">que más predomina.       </w:t>
      </w:r>
      <w:r>
        <w:t>(</w:t>
      </w:r>
      <w:r w:rsidRPr="003919F6">
        <w:rPr>
          <w:b/>
        </w:rPr>
        <w:t>2.5 Puntos)</w:t>
      </w:r>
    </w:p>
    <w:p w14:paraId="79D263BE" w14:textId="77777777" w:rsidR="00021F84" w:rsidRPr="003919F6" w:rsidRDefault="00021F84" w:rsidP="00021F84">
      <w:pPr>
        <w:ind w:left="720"/>
      </w:pPr>
    </w:p>
    <w:p w14:paraId="0D786D1E" w14:textId="77777777" w:rsidR="003919F6" w:rsidRPr="004448B0" w:rsidRDefault="003919F6" w:rsidP="009C0DAA">
      <w:pPr>
        <w:ind w:left="720"/>
      </w:pPr>
    </w:p>
    <w:p w14:paraId="69744FA0" w14:textId="77777777" w:rsidR="009C0DAA" w:rsidRDefault="009C0DAA" w:rsidP="009C0DAA">
      <w:pPr>
        <w:ind w:left="720"/>
      </w:pPr>
    </w:p>
    <w:tbl>
      <w:tblPr>
        <w:tblpPr w:leftFromText="142" w:rightFromText="142" w:vertAnchor="text" w:horzAnchor="page" w:tblpX="2416" w:tblpY="-133"/>
        <w:tblW w:w="8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1"/>
        <w:gridCol w:w="2386"/>
      </w:tblGrid>
      <w:tr w:rsidR="003919F6" w14:paraId="7DA10C15" w14:textId="77777777" w:rsidTr="00021F84">
        <w:trPr>
          <w:trHeight w:val="410"/>
        </w:trPr>
        <w:tc>
          <w:tcPr>
            <w:tcW w:w="5901" w:type="dxa"/>
            <w:shd w:val="clear" w:color="auto" w:fill="D9E2F3"/>
            <w:vAlign w:val="center"/>
          </w:tcPr>
          <w:p w14:paraId="66CCD1BF" w14:textId="77777777" w:rsidR="003919F6" w:rsidRDefault="003919F6" w:rsidP="00021F84">
            <w:pPr>
              <w:pStyle w:val="IEDAENUNCIADOS"/>
              <w:numPr>
                <w:ilvl w:val="0"/>
                <w:numId w:val="0"/>
              </w:numPr>
              <w:jc w:val="center"/>
            </w:pPr>
            <w:r>
              <w:t>Acción/tipo</w:t>
            </w:r>
          </w:p>
        </w:tc>
        <w:tc>
          <w:tcPr>
            <w:tcW w:w="2386" w:type="dxa"/>
            <w:shd w:val="clear" w:color="auto" w:fill="D9E2F3"/>
            <w:vAlign w:val="center"/>
          </w:tcPr>
          <w:p w14:paraId="5A9768EC" w14:textId="2180ED0A" w:rsidR="003919F6" w:rsidRDefault="003919F6" w:rsidP="00021F84">
            <w:pPr>
              <w:pStyle w:val="IEDAENUNCIADOS"/>
              <w:numPr>
                <w:ilvl w:val="0"/>
                <w:numId w:val="0"/>
              </w:numPr>
              <w:jc w:val="center"/>
            </w:pPr>
          </w:p>
        </w:tc>
      </w:tr>
      <w:tr w:rsidR="003919F6" w14:paraId="42F14334" w14:textId="77777777" w:rsidTr="001719D0">
        <w:trPr>
          <w:trHeight w:val="547"/>
        </w:trPr>
        <w:tc>
          <w:tcPr>
            <w:tcW w:w="5901" w:type="dxa"/>
            <w:shd w:val="clear" w:color="auto" w:fill="F7CAAC"/>
            <w:vAlign w:val="center"/>
          </w:tcPr>
          <w:p w14:paraId="2659867B" w14:textId="77777777" w:rsidR="003919F6" w:rsidRDefault="003919F6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Salida en una carrera de atletismo</w:t>
            </w:r>
          </w:p>
        </w:tc>
        <w:sdt>
          <w:sdtPr>
            <w:id w:val="1687860228"/>
            <w:placeholder>
              <w:docPart w:val="8C686444E34E4964876739EBB1DAAD0D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  <w:vAlign w:val="center"/>
              </w:tcPr>
              <w:p w14:paraId="5388D21B" w14:textId="77777777" w:rsidR="003919F6" w:rsidRDefault="003919F6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CE1CA5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7CBC9EC3" w14:textId="77777777" w:rsidTr="001719D0">
        <w:trPr>
          <w:trHeight w:val="532"/>
        </w:trPr>
        <w:tc>
          <w:tcPr>
            <w:tcW w:w="5901" w:type="dxa"/>
            <w:shd w:val="clear" w:color="auto" w:fill="F7CAAC"/>
            <w:vAlign w:val="center"/>
          </w:tcPr>
          <w:p w14:paraId="3CAC0339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Perder tiempo en un saque de tenis</w:t>
            </w:r>
          </w:p>
        </w:tc>
        <w:sdt>
          <w:sdtPr>
            <w:id w:val="-110207653"/>
            <w:placeholder>
              <w:docPart w:val="32CC7069BF5D4DABB4DC69EF638B35A1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2E0479AD" w14:textId="44DB04F7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356B7CD3" w14:textId="77777777" w:rsidTr="001719D0">
        <w:trPr>
          <w:trHeight w:val="461"/>
        </w:trPr>
        <w:tc>
          <w:tcPr>
            <w:tcW w:w="5901" w:type="dxa"/>
            <w:shd w:val="clear" w:color="auto" w:fill="F7CAAC"/>
            <w:vAlign w:val="center"/>
          </w:tcPr>
          <w:p w14:paraId="4EB93044" w14:textId="6383A5DC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Desmarcarse para recibir la pelota</w:t>
            </w:r>
          </w:p>
        </w:tc>
        <w:sdt>
          <w:sdtPr>
            <w:id w:val="1599144161"/>
            <w:placeholder>
              <w:docPart w:val="E822D71285164CEA8279A8481825F8C4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317D77D9" w14:textId="010D10D7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3B9D130F" w14:textId="77777777" w:rsidTr="001719D0">
        <w:trPr>
          <w:trHeight w:val="547"/>
        </w:trPr>
        <w:tc>
          <w:tcPr>
            <w:tcW w:w="5901" w:type="dxa"/>
            <w:shd w:val="clear" w:color="auto" w:fill="F7CAAC"/>
            <w:vAlign w:val="center"/>
          </w:tcPr>
          <w:p w14:paraId="6332F103" w14:textId="6D456B7A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Botar un balón</w:t>
            </w:r>
          </w:p>
        </w:tc>
        <w:sdt>
          <w:sdtPr>
            <w:id w:val="-1357962375"/>
            <w:placeholder>
              <w:docPart w:val="FC589C06D1C54EC79B8BD4CA9F940D09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3454FDE5" w14:textId="1D389B6D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6F9CCD1E" w14:textId="77777777" w:rsidTr="001719D0">
        <w:trPr>
          <w:trHeight w:val="266"/>
        </w:trPr>
        <w:tc>
          <w:tcPr>
            <w:tcW w:w="5901" w:type="dxa"/>
            <w:shd w:val="clear" w:color="auto" w:fill="F7CAAC"/>
            <w:vAlign w:val="center"/>
          </w:tcPr>
          <w:p w14:paraId="1C08D4C8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Lanzamiento de jabalina</w:t>
            </w:r>
          </w:p>
          <w:p w14:paraId="13F0EA43" w14:textId="638C64ED" w:rsidR="00021F84" w:rsidRDefault="00021F84" w:rsidP="00021F84">
            <w:pPr>
              <w:pStyle w:val="IEDAENUNCIADOS"/>
              <w:numPr>
                <w:ilvl w:val="0"/>
                <w:numId w:val="0"/>
              </w:numPr>
              <w:spacing w:line="276" w:lineRule="auto"/>
              <w:jc w:val="left"/>
            </w:pPr>
          </w:p>
        </w:tc>
        <w:sdt>
          <w:sdtPr>
            <w:id w:val="-507750747"/>
            <w:placeholder>
              <w:docPart w:val="034E0382FAD84F729823CA29F2DE8A7C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1C57CE94" w14:textId="2D7E39F0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26907AD6" w14:textId="77777777" w:rsidTr="001719D0">
        <w:trPr>
          <w:trHeight w:val="266"/>
        </w:trPr>
        <w:tc>
          <w:tcPr>
            <w:tcW w:w="5901" w:type="dxa"/>
            <w:shd w:val="clear" w:color="auto" w:fill="F7CAAC"/>
            <w:vAlign w:val="center"/>
          </w:tcPr>
          <w:p w14:paraId="201F75BF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Movimiento en ajedrez</w:t>
            </w:r>
          </w:p>
          <w:p w14:paraId="6D75F16E" w14:textId="70B9B9F2" w:rsidR="00021F84" w:rsidRDefault="00021F84" w:rsidP="00021F84">
            <w:pPr>
              <w:pStyle w:val="IEDAENUNCIADOS"/>
              <w:numPr>
                <w:ilvl w:val="0"/>
                <w:numId w:val="0"/>
              </w:numPr>
              <w:jc w:val="left"/>
            </w:pPr>
          </w:p>
        </w:tc>
        <w:sdt>
          <w:sdtPr>
            <w:id w:val="792488593"/>
            <w:placeholder>
              <w:docPart w:val="C1F0D162D1B148528199FC4C5B13D6B2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60BBFAC6" w14:textId="47C22F4E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76727957" w14:textId="77777777" w:rsidTr="001719D0">
        <w:trPr>
          <w:trHeight w:val="266"/>
        </w:trPr>
        <w:tc>
          <w:tcPr>
            <w:tcW w:w="5901" w:type="dxa"/>
            <w:shd w:val="clear" w:color="auto" w:fill="F7CAAC"/>
            <w:vAlign w:val="center"/>
          </w:tcPr>
          <w:p w14:paraId="5BFCEE17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Tiro al plato</w:t>
            </w:r>
          </w:p>
          <w:p w14:paraId="0FC535B8" w14:textId="71F4EB89" w:rsidR="00021F84" w:rsidRDefault="00021F84" w:rsidP="00021F84">
            <w:pPr>
              <w:pStyle w:val="IEDAENUNCIADOS"/>
              <w:numPr>
                <w:ilvl w:val="0"/>
                <w:numId w:val="0"/>
              </w:numPr>
              <w:jc w:val="left"/>
            </w:pPr>
          </w:p>
        </w:tc>
        <w:sdt>
          <w:sdtPr>
            <w:id w:val="-525486634"/>
            <w:placeholder>
              <w:docPart w:val="69D49C682DAE4F3682DA8F9B9D8F65D3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1BAA7C62" w14:textId="1458E051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4E86D2A4" w14:textId="77777777" w:rsidTr="001719D0">
        <w:trPr>
          <w:trHeight w:val="547"/>
        </w:trPr>
        <w:tc>
          <w:tcPr>
            <w:tcW w:w="5901" w:type="dxa"/>
            <w:shd w:val="clear" w:color="auto" w:fill="F7CAAC"/>
            <w:vAlign w:val="center"/>
          </w:tcPr>
          <w:p w14:paraId="20A5F239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Engaño de lanzamiento y pase al compañero</w:t>
            </w:r>
          </w:p>
        </w:tc>
        <w:sdt>
          <w:sdtPr>
            <w:id w:val="-822190321"/>
            <w:placeholder>
              <w:docPart w:val="402A0A9DD40B4237B40F9097643EE4E1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194A32AD" w14:textId="075701D2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415FCDBB" w14:textId="77777777" w:rsidTr="001719D0">
        <w:trPr>
          <w:trHeight w:val="266"/>
        </w:trPr>
        <w:tc>
          <w:tcPr>
            <w:tcW w:w="5901" w:type="dxa"/>
            <w:shd w:val="clear" w:color="auto" w:fill="F7CAAC"/>
            <w:vAlign w:val="center"/>
          </w:tcPr>
          <w:p w14:paraId="62D9C6BB" w14:textId="77777777" w:rsidR="00021F84" w:rsidRDefault="00021F84" w:rsidP="00021F84">
            <w:pPr>
              <w:pStyle w:val="IEDAENUNCIADOS"/>
              <w:numPr>
                <w:ilvl w:val="0"/>
                <w:numId w:val="4"/>
              </w:numPr>
              <w:jc w:val="left"/>
            </w:pPr>
            <w:r>
              <w:t>Parada del portero</w:t>
            </w:r>
          </w:p>
          <w:p w14:paraId="254BB579" w14:textId="1146C3FF" w:rsidR="00021F84" w:rsidRDefault="00021F84" w:rsidP="00021F84">
            <w:pPr>
              <w:pStyle w:val="IEDAENUNCIADOS"/>
              <w:numPr>
                <w:ilvl w:val="0"/>
                <w:numId w:val="0"/>
              </w:numPr>
              <w:jc w:val="left"/>
            </w:pPr>
          </w:p>
        </w:tc>
        <w:sdt>
          <w:sdtPr>
            <w:id w:val="-1448230967"/>
            <w:placeholder>
              <w:docPart w:val="18DD6987E9B5474687D50823CF79B378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647D98E7" w14:textId="78F93FA1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  <w:tr w:rsidR="00021F84" w14:paraId="63BA5DAD" w14:textId="77777777" w:rsidTr="001719D0">
        <w:trPr>
          <w:trHeight w:val="70"/>
        </w:trPr>
        <w:tc>
          <w:tcPr>
            <w:tcW w:w="5901" w:type="dxa"/>
            <w:shd w:val="clear" w:color="auto" w:fill="F7CAAC"/>
            <w:vAlign w:val="center"/>
          </w:tcPr>
          <w:p w14:paraId="1364436C" w14:textId="454BC3CC" w:rsidR="00021F84" w:rsidRDefault="00021F84" w:rsidP="00793968">
            <w:pPr>
              <w:pStyle w:val="IEDAENUNCIADOS"/>
              <w:numPr>
                <w:ilvl w:val="0"/>
                <w:numId w:val="4"/>
              </w:numPr>
              <w:tabs>
                <w:tab w:val="left" w:pos="738"/>
              </w:tabs>
            </w:pPr>
            <w:r>
              <w:t>Tiro con arco</w:t>
            </w:r>
          </w:p>
          <w:p w14:paraId="087B3A77" w14:textId="77777777" w:rsidR="00021F84" w:rsidRDefault="00021F84" w:rsidP="00021F84">
            <w:pPr>
              <w:pStyle w:val="IEDAENUNCIADOS"/>
              <w:numPr>
                <w:ilvl w:val="0"/>
                <w:numId w:val="0"/>
              </w:numPr>
              <w:jc w:val="left"/>
            </w:pPr>
          </w:p>
        </w:tc>
        <w:sdt>
          <w:sdtPr>
            <w:id w:val="1596675996"/>
            <w:placeholder>
              <w:docPart w:val="29CA0740299849B6B92D28B43DE6881D"/>
            </w:placeholder>
            <w:showingPlcHdr/>
            <w:dropDownList>
              <w:listItem w:value="Elija un elemento."/>
              <w:listItem w:displayText="PERCEPTIVA" w:value="PERCEPTIVA"/>
              <w:listItem w:displayText="COGNITIVA" w:value="COGNITIVA"/>
              <w:listItem w:displayText="EJECUCIÓN" w:value="EJECUCIÓN"/>
            </w:dropDownList>
          </w:sdtPr>
          <w:sdtEndPr/>
          <w:sdtContent>
            <w:tc>
              <w:tcPr>
                <w:tcW w:w="2386" w:type="dxa"/>
                <w:shd w:val="clear" w:color="auto" w:fill="FDF0E7"/>
              </w:tcPr>
              <w:p w14:paraId="7A7E8B7E" w14:textId="2E2CA2F7" w:rsidR="00021F84" w:rsidRDefault="00021F84" w:rsidP="00021F84">
                <w:pPr>
                  <w:pStyle w:val="IEDAENUNCIADOS"/>
                  <w:numPr>
                    <w:ilvl w:val="0"/>
                    <w:numId w:val="0"/>
                  </w:numPr>
                  <w:jc w:val="center"/>
                </w:pPr>
                <w:r w:rsidRPr="00330907">
                  <w:rPr>
                    <w:rStyle w:val="Textodelmarcadordeposicin"/>
                    <w:rFonts w:eastAsiaTheme="minorHAnsi"/>
                  </w:rPr>
                  <w:t>Elija un elemento.</w:t>
                </w:r>
              </w:p>
            </w:tc>
          </w:sdtContent>
        </w:sdt>
      </w:tr>
    </w:tbl>
    <w:p w14:paraId="2E1FAFB0" w14:textId="77777777" w:rsidR="009C0DAA" w:rsidRDefault="009C0DAA" w:rsidP="009C0DAA"/>
    <w:p w14:paraId="10A3CD28" w14:textId="77777777" w:rsidR="009C0DAA" w:rsidRDefault="009C0DAA" w:rsidP="009C0DAA"/>
    <w:p w14:paraId="77021F51" w14:textId="77777777" w:rsidR="009C0DAA" w:rsidRDefault="009C0DAA" w:rsidP="009C0DAA"/>
    <w:p w14:paraId="27785193" w14:textId="77777777" w:rsidR="009C0DAA" w:rsidRDefault="009C0DAA" w:rsidP="009C0DAA"/>
    <w:p w14:paraId="4DDE44A6" w14:textId="77777777" w:rsidR="009C0DAA" w:rsidRDefault="009C0DAA" w:rsidP="009C0DAA"/>
    <w:p w14:paraId="62FC82BF" w14:textId="77777777" w:rsidR="009C0DAA" w:rsidRDefault="009C0DAA" w:rsidP="009C0DAA"/>
    <w:p w14:paraId="0C30CF8D" w14:textId="77777777" w:rsidR="009C0DAA" w:rsidRDefault="009C0DAA" w:rsidP="009C0DAA"/>
    <w:p w14:paraId="479718DB" w14:textId="77777777" w:rsidR="009C0DAA" w:rsidRDefault="009C0DAA" w:rsidP="009C0DAA"/>
    <w:p w14:paraId="0AA17216" w14:textId="77777777" w:rsidR="009C0DAA" w:rsidRDefault="009C0DAA" w:rsidP="009C0DAA"/>
    <w:p w14:paraId="6EA27860" w14:textId="77777777" w:rsidR="009C0DAA" w:rsidRDefault="009C0DAA" w:rsidP="009C0DAA"/>
    <w:p w14:paraId="69F0F887" w14:textId="77777777" w:rsidR="009C0DAA" w:rsidRDefault="009C0DAA" w:rsidP="009C0DAA"/>
    <w:p w14:paraId="5C7B4468" w14:textId="77777777" w:rsidR="009C0DAA" w:rsidRDefault="009C0DAA" w:rsidP="009C0DAA"/>
    <w:p w14:paraId="7FFC4329" w14:textId="77777777" w:rsidR="009C0DAA" w:rsidRDefault="009C0DAA" w:rsidP="009C0DAA"/>
    <w:p w14:paraId="0BA985FE" w14:textId="77777777" w:rsidR="009C0DAA" w:rsidRDefault="009C0DAA" w:rsidP="009C0DAA"/>
    <w:p w14:paraId="01860BC3" w14:textId="77777777" w:rsidR="009C0DAA" w:rsidRDefault="009C0DAA" w:rsidP="009C0DAA"/>
    <w:p w14:paraId="0E7DEAF2" w14:textId="77777777" w:rsidR="009C0DAA" w:rsidRDefault="009C0DAA" w:rsidP="009C0DAA"/>
    <w:p w14:paraId="0FAAF4C0" w14:textId="77777777" w:rsidR="009C0DAA" w:rsidRDefault="009C0DAA" w:rsidP="009C0DAA"/>
    <w:p w14:paraId="2C7C1685" w14:textId="77777777" w:rsidR="009C0DAA" w:rsidRDefault="009C0DAA" w:rsidP="009C0DAA"/>
    <w:p w14:paraId="2F78C751" w14:textId="78370598" w:rsidR="009C0DAA" w:rsidRDefault="009C0DAA" w:rsidP="009C0DAA"/>
    <w:p w14:paraId="71DE8DB4" w14:textId="01EF2B67" w:rsidR="003919F6" w:rsidRDefault="003919F6" w:rsidP="009C0DAA"/>
    <w:p w14:paraId="4A955A5D" w14:textId="5EB86EBC" w:rsidR="003919F6" w:rsidRDefault="003919F6" w:rsidP="009C0DAA"/>
    <w:p w14:paraId="647D110A" w14:textId="77777777" w:rsidR="003919F6" w:rsidRDefault="003919F6" w:rsidP="009C0DAA"/>
    <w:p w14:paraId="47834C33" w14:textId="31E14A4A" w:rsidR="009C0DAA" w:rsidRDefault="009C0DAA" w:rsidP="009C0DAA">
      <w:pPr>
        <w:numPr>
          <w:ilvl w:val="0"/>
          <w:numId w:val="2"/>
        </w:numPr>
      </w:pPr>
      <w:r>
        <w:t xml:space="preserve">El Aprendizaje motor suele ocurrir de manera ordenada, siguiendo una serie de fases: </w:t>
      </w:r>
      <w:r w:rsidR="00646D20">
        <w:t xml:space="preserve">     Elige las respuestas correctas.      </w:t>
      </w:r>
      <w:r>
        <w:rPr>
          <w:b/>
        </w:rPr>
        <w:t>(1.5</w:t>
      </w:r>
      <w:r w:rsidRPr="004448B0">
        <w:rPr>
          <w:b/>
        </w:rPr>
        <w:t xml:space="preserve"> puntos)</w:t>
      </w:r>
    </w:p>
    <w:p w14:paraId="130F1397" w14:textId="77777777" w:rsidR="009C0DAA" w:rsidRDefault="009C0DAA" w:rsidP="009C0DAA"/>
    <w:p w14:paraId="446F3590" w14:textId="77777777" w:rsidR="009C0DAA" w:rsidRDefault="009C0DAA" w:rsidP="009C0DAA"/>
    <w:tbl>
      <w:tblPr>
        <w:tblW w:w="8021" w:type="dxa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1"/>
        <w:gridCol w:w="2970"/>
      </w:tblGrid>
      <w:tr w:rsidR="00793968" w14:paraId="0104E883" w14:textId="77777777" w:rsidTr="001719D0">
        <w:tc>
          <w:tcPr>
            <w:tcW w:w="5051" w:type="dxa"/>
            <w:shd w:val="clear" w:color="auto" w:fill="E7E6E6" w:themeFill="background2"/>
          </w:tcPr>
          <w:p w14:paraId="3A73722C" w14:textId="77777777" w:rsidR="00793968" w:rsidRPr="00F30AA5" w:rsidRDefault="00793968" w:rsidP="00646D20">
            <w:pPr>
              <w:ind w:left="502"/>
            </w:pPr>
          </w:p>
        </w:tc>
        <w:tc>
          <w:tcPr>
            <w:tcW w:w="2970" w:type="dxa"/>
            <w:shd w:val="clear" w:color="auto" w:fill="E7E6E6" w:themeFill="background2"/>
          </w:tcPr>
          <w:p w14:paraId="79EFD680" w14:textId="7D60DD23" w:rsidR="00793968" w:rsidRPr="00646D20" w:rsidRDefault="00646D20" w:rsidP="00793968">
            <w:pPr>
              <w:ind w:left="502"/>
              <w:rPr>
                <w:sz w:val="22"/>
                <w:szCs w:val="22"/>
              </w:rPr>
            </w:pPr>
            <w:r w:rsidRPr="00646D20">
              <w:rPr>
                <w:sz w:val="22"/>
                <w:szCs w:val="22"/>
              </w:rPr>
              <w:t>RESPUESTAS</w:t>
            </w:r>
          </w:p>
        </w:tc>
      </w:tr>
      <w:tr w:rsidR="00793968" w14:paraId="72350A07" w14:textId="2FE31495" w:rsidTr="001719D0">
        <w:tc>
          <w:tcPr>
            <w:tcW w:w="5051" w:type="dxa"/>
            <w:shd w:val="clear" w:color="auto" w:fill="FFF2CC"/>
          </w:tcPr>
          <w:p w14:paraId="7966A781" w14:textId="77777777" w:rsidR="00793968" w:rsidRPr="00F30AA5" w:rsidRDefault="00793968" w:rsidP="009C0DAA">
            <w:pPr>
              <w:numPr>
                <w:ilvl w:val="0"/>
                <w:numId w:val="3"/>
              </w:numPr>
            </w:pPr>
            <w:r w:rsidRPr="00F30AA5">
              <w:t>¿Qué determinará en mayor medida que progrese el individuo?</w:t>
            </w:r>
          </w:p>
        </w:tc>
        <w:sdt>
          <w:sdtPr>
            <w:rPr>
              <w:color w:val="7F7F7F" w:themeColor="text1" w:themeTint="80"/>
            </w:rPr>
            <w:id w:val="997453630"/>
            <w:placeholder>
              <w:docPart w:val="DefaultPlaceholder_-1854013438"/>
            </w:placeholder>
            <w:dropDownList>
              <w:listItem w:displayText="Elija un elemento." w:value="Elija un elemento."/>
              <w:listItem w:displayText="La similitud en los movimientos o en las estructuras mentales" w:value="La similitud en los movimientos o en las estructuras mentales"/>
              <w:listItem w:displayText="El estado inicial de individuo" w:value="El estado inicial de individuo"/>
              <w:listItem w:displayText="La práctica de la habilidad motora" w:value="La práctica de la habilidad motora"/>
              <w:listItem w:displayText="El propósito de la tarea" w:value="El propósito de la tarea"/>
            </w:dropDownList>
          </w:sdtPr>
          <w:sdtEndPr/>
          <w:sdtContent>
            <w:tc>
              <w:tcPr>
                <w:tcW w:w="2970" w:type="dxa"/>
                <w:shd w:val="clear" w:color="auto" w:fill="FFE69F"/>
              </w:tcPr>
              <w:p w14:paraId="35996621" w14:textId="7350F3B1" w:rsidR="00793968" w:rsidRPr="00E33BAA" w:rsidRDefault="0074405C" w:rsidP="00793968">
                <w:pPr>
                  <w:ind w:left="502"/>
                  <w:rPr>
                    <w:color w:val="7F7F7F" w:themeColor="text1" w:themeTint="80"/>
                  </w:rPr>
                </w:pPr>
                <w:r w:rsidRPr="00E33BAA">
                  <w:rPr>
                    <w:color w:val="7F7F7F" w:themeColor="text1" w:themeTint="80"/>
                  </w:rPr>
                  <w:t>Elija un elemento.</w:t>
                </w:r>
              </w:p>
            </w:tc>
          </w:sdtContent>
        </w:sdt>
      </w:tr>
      <w:tr w:rsidR="00793968" w14:paraId="4EC22AC1" w14:textId="58EFDD33" w:rsidTr="001719D0">
        <w:tc>
          <w:tcPr>
            <w:tcW w:w="5051" w:type="dxa"/>
            <w:shd w:val="clear" w:color="auto" w:fill="FFF2CC"/>
          </w:tcPr>
          <w:p w14:paraId="77CEACA5" w14:textId="77777777" w:rsidR="00793968" w:rsidRPr="00F30AA5" w:rsidRDefault="00793968" w:rsidP="009C0DAA">
            <w:pPr>
              <w:numPr>
                <w:ilvl w:val="0"/>
                <w:numId w:val="3"/>
              </w:numPr>
            </w:pPr>
            <w:r w:rsidRPr="00F30AA5">
              <w:t>Aunque la respuesta anterior sea el principal factor, no es el único; existe otro factor que influye en gran medida en el proceso de aprendizaje ¿podrías nombrarlo?</w:t>
            </w:r>
          </w:p>
        </w:tc>
        <w:sdt>
          <w:sdtPr>
            <w:rPr>
              <w:color w:val="7F7F7F" w:themeColor="text1" w:themeTint="80"/>
            </w:rPr>
            <w:id w:val="1229812636"/>
            <w:placeholder>
              <w:docPart w:val="DefaultPlaceholder_-1854013438"/>
            </w:placeholder>
            <w:dropDownList>
              <w:listItem w:displayText="Elija un elemento." w:value="Elija un elemento."/>
              <w:listItem w:displayText="La práctica de la habilidad motora" w:value="La práctica de la habilidad motora"/>
              <w:listItem w:displayText="La similitud en los movimientos o en las estructuras mentales" w:value="La similitud en los movimientos o en las estructuras mentales"/>
              <w:listItem w:displayText="Las experiencias previas" w:value="Las experiencias previas"/>
              <w:listItem w:displayText="El coeficiente intelectual " w:value="El coeficiente intelectual "/>
            </w:dropDownList>
          </w:sdtPr>
          <w:sdtEndPr/>
          <w:sdtContent>
            <w:tc>
              <w:tcPr>
                <w:tcW w:w="2970" w:type="dxa"/>
                <w:shd w:val="clear" w:color="auto" w:fill="FFE69F"/>
              </w:tcPr>
              <w:p w14:paraId="0505C5DF" w14:textId="3506D3B3" w:rsidR="00793968" w:rsidRPr="00E33BAA" w:rsidRDefault="0074405C" w:rsidP="00793968">
                <w:pPr>
                  <w:ind w:left="502"/>
                  <w:rPr>
                    <w:color w:val="7F7F7F" w:themeColor="text1" w:themeTint="80"/>
                  </w:rPr>
                </w:pPr>
                <w:r w:rsidRPr="00E33BAA">
                  <w:rPr>
                    <w:color w:val="7F7F7F" w:themeColor="text1" w:themeTint="80"/>
                  </w:rPr>
                  <w:t>Elija un elemento.</w:t>
                </w:r>
              </w:p>
            </w:tc>
          </w:sdtContent>
        </w:sdt>
      </w:tr>
      <w:tr w:rsidR="00E33BAA" w:rsidRPr="00E33BAA" w14:paraId="3319616A" w14:textId="4984B568" w:rsidTr="001719D0">
        <w:tc>
          <w:tcPr>
            <w:tcW w:w="5051" w:type="dxa"/>
            <w:shd w:val="clear" w:color="auto" w:fill="FFF2CC"/>
          </w:tcPr>
          <w:p w14:paraId="09EF0ED9" w14:textId="77777777" w:rsidR="00793968" w:rsidRPr="00F30AA5" w:rsidRDefault="00793968" w:rsidP="009C0DAA">
            <w:pPr>
              <w:numPr>
                <w:ilvl w:val="0"/>
                <w:numId w:val="3"/>
              </w:numPr>
            </w:pPr>
            <w:r w:rsidRPr="00F30AA5">
              <w:t>Estas dos características del aprendizaje motor han dado lugar al estudio de 2 elementos de vital importancia para su desarrollo según 2 autores. ¿Quiénes son estos autores?</w:t>
            </w:r>
          </w:p>
        </w:tc>
        <w:sdt>
          <w:sdtPr>
            <w:rPr>
              <w:b/>
              <w:bCs/>
              <w:color w:val="7F7F7F" w:themeColor="text1" w:themeTint="80"/>
            </w:rPr>
            <w:id w:val="2020499254"/>
            <w:placeholder>
              <w:docPart w:val="DefaultPlaceholder_-1854013438"/>
            </w:placeholder>
            <w:showingPlcHdr/>
            <w:dropDownList>
              <w:listItem w:value="Elija un elemento."/>
              <w:listItem w:displayText="Adams &amp; Schmidt" w:value="Adams &amp; Schmidt"/>
              <w:listItem w:displayText="García-Cueto &amp; Gallo" w:value="García-Cueto &amp; Gallo"/>
              <w:listItem w:displayText="Marteniuk &amp; Sánchez Bañuelos" w:value="Marteniuk &amp; Sánchez Bañuelos"/>
              <w:listItem w:displayText="Suárez Solan &amp; Hernández Mendo" w:value="Suárez Solan &amp; Hernández Mendo"/>
            </w:dropDownList>
          </w:sdtPr>
          <w:sdtEndPr/>
          <w:sdtContent>
            <w:tc>
              <w:tcPr>
                <w:tcW w:w="2970" w:type="dxa"/>
                <w:shd w:val="clear" w:color="auto" w:fill="FFE69F"/>
              </w:tcPr>
              <w:p w14:paraId="73ED3319" w14:textId="77777777" w:rsidR="00793968" w:rsidRPr="00E33BAA" w:rsidRDefault="00F46C30" w:rsidP="00793968">
                <w:pPr>
                  <w:ind w:left="502"/>
                  <w:rPr>
                    <w:b/>
                    <w:bCs/>
                    <w:color w:val="7F7F7F" w:themeColor="text1" w:themeTint="80"/>
                  </w:rPr>
                </w:pPr>
                <w:r w:rsidRPr="00E33BAA">
                  <w:rPr>
                    <w:rStyle w:val="Textodelmarcadordeposicin"/>
                    <w:b/>
                    <w:bCs/>
                    <w:color w:val="7F7F7F" w:themeColor="text1" w:themeTint="80"/>
                  </w:rPr>
                  <w:t>Elija un elemento.</w:t>
                </w:r>
              </w:p>
              <w:p w14:paraId="1E038957" w14:textId="77777777" w:rsidR="00E33BAA" w:rsidRPr="00E33BAA" w:rsidRDefault="00E33BAA" w:rsidP="00E33BAA">
                <w:pPr>
                  <w:rPr>
                    <w:b/>
                    <w:bCs/>
                    <w:color w:val="7F7F7F" w:themeColor="text1" w:themeTint="80"/>
                  </w:rPr>
                </w:pPr>
              </w:p>
              <w:p w14:paraId="033035DF" w14:textId="6DCE4A41" w:rsidR="00E33BAA" w:rsidRPr="00E33BAA" w:rsidRDefault="00E33BAA" w:rsidP="00E33BAA">
                <w:pPr>
                  <w:jc w:val="center"/>
                  <w:rPr>
                    <w:b/>
                    <w:bCs/>
                    <w:color w:val="7F7F7F" w:themeColor="text1" w:themeTint="80"/>
                  </w:rPr>
                </w:pPr>
              </w:p>
            </w:tc>
          </w:sdtContent>
        </w:sdt>
      </w:tr>
      <w:tr w:rsidR="00E33BAA" w:rsidRPr="00E33BAA" w14:paraId="7397D604" w14:textId="6B8F4C61" w:rsidTr="001719D0">
        <w:tc>
          <w:tcPr>
            <w:tcW w:w="5051" w:type="dxa"/>
            <w:shd w:val="clear" w:color="auto" w:fill="FFF2CC"/>
          </w:tcPr>
          <w:p w14:paraId="6FBAFD64" w14:textId="77777777" w:rsidR="00793968" w:rsidRPr="00F30AA5" w:rsidRDefault="00793968" w:rsidP="009C0DAA">
            <w:pPr>
              <w:numPr>
                <w:ilvl w:val="0"/>
                <w:numId w:val="3"/>
              </w:numPr>
            </w:pPr>
            <w:r w:rsidRPr="00F30AA5">
              <w:t>¿De qué 2 elementos se trata?</w:t>
            </w:r>
          </w:p>
        </w:tc>
        <w:sdt>
          <w:sdtPr>
            <w:rPr>
              <w:color w:val="7F7F7F" w:themeColor="text1" w:themeTint="80"/>
            </w:rPr>
            <w:id w:val="1373804685"/>
            <w:placeholder>
              <w:docPart w:val="DefaultPlaceholder_-1854013438"/>
            </w:placeholder>
            <w:showingPlcHdr/>
            <w:dropDownList>
              <w:listItem w:value="Elija."/>
              <w:listItem w:displayText="Mecanismos de percepción y ejecución" w:value="Mecanismos de percepción y ejecución"/>
              <w:listItem w:displayText="El feedback externo e interno" w:value="El feedback externo e interno"/>
              <w:listItem w:displayText="La acción motora y la práctica" w:value="La acción motora y la práctica"/>
              <w:listItem w:displayText="Las fases y la transferencia" w:value="Las fases y la transferencia"/>
            </w:dropDownList>
          </w:sdtPr>
          <w:sdtEndPr/>
          <w:sdtContent>
            <w:tc>
              <w:tcPr>
                <w:tcW w:w="2970" w:type="dxa"/>
                <w:shd w:val="clear" w:color="auto" w:fill="FFE69F"/>
              </w:tcPr>
              <w:p w14:paraId="7372110F" w14:textId="4C1B0E09" w:rsidR="00793968" w:rsidRPr="00E33BAA" w:rsidRDefault="00A47B0C" w:rsidP="00793968">
                <w:pPr>
                  <w:ind w:left="502"/>
                  <w:rPr>
                    <w:color w:val="7F7F7F" w:themeColor="text1" w:themeTint="80"/>
                  </w:rPr>
                </w:pPr>
                <w:r w:rsidRPr="00E33BAA">
                  <w:rPr>
                    <w:rStyle w:val="Textodelmarcadordeposicin"/>
                    <w:color w:val="7F7F7F" w:themeColor="text1" w:themeTint="80"/>
                  </w:rPr>
                  <w:t>Elija un elemento.</w:t>
                </w:r>
              </w:p>
            </w:tc>
          </w:sdtContent>
        </w:sdt>
      </w:tr>
      <w:tr w:rsidR="00E33BAA" w:rsidRPr="00E33BAA" w14:paraId="7A158D5C" w14:textId="7A056BE6" w:rsidTr="001719D0">
        <w:tc>
          <w:tcPr>
            <w:tcW w:w="5051" w:type="dxa"/>
            <w:shd w:val="clear" w:color="auto" w:fill="FFF2CC"/>
          </w:tcPr>
          <w:p w14:paraId="22FA5EDA" w14:textId="3FB9E56E" w:rsidR="00793968" w:rsidRPr="00F30AA5" w:rsidRDefault="00793968" w:rsidP="009C0DAA">
            <w:pPr>
              <w:numPr>
                <w:ilvl w:val="0"/>
                <w:numId w:val="3"/>
              </w:numPr>
            </w:pPr>
            <w:r w:rsidRPr="00F30AA5">
              <w:t xml:space="preserve">El progreso que se experimenta durante el aprendizaje de diferentes tareas parece ajustarse a un patrón de estadios definidos. Según </w:t>
            </w:r>
            <w:proofErr w:type="spellStart"/>
            <w:r w:rsidRPr="00F30AA5">
              <w:t>Fitts</w:t>
            </w:r>
            <w:proofErr w:type="spellEnd"/>
            <w:r w:rsidRPr="00F30AA5">
              <w:t xml:space="preserve"> y Posner, </w:t>
            </w:r>
            <w:r w:rsidR="00A47B0C">
              <w:t>¿qué</w:t>
            </w:r>
            <w:r w:rsidRPr="00F30AA5">
              <w:t xml:space="preserve"> fases</w:t>
            </w:r>
            <w:r w:rsidR="00A47B0C">
              <w:t xml:space="preserve"> proponen</w:t>
            </w:r>
            <w:r w:rsidRPr="00F30AA5">
              <w:t>? </w:t>
            </w:r>
          </w:p>
        </w:tc>
        <w:sdt>
          <w:sdtPr>
            <w:rPr>
              <w:color w:val="7F7F7F" w:themeColor="text1" w:themeTint="80"/>
            </w:rPr>
            <w:id w:val="204524253"/>
            <w:placeholder>
              <w:docPart w:val="DefaultPlaceholder_-1854013438"/>
            </w:placeholder>
            <w:showingPlcHdr/>
            <w:dropDownList>
              <w:listItem w:value="Elija un elemento."/>
              <w:listItem w:displayText="Percepción, Desición y Ejecución" w:value="Percepción, Desición y Ejecución"/>
              <w:listItem w:displayText="Cognitiva, Asociativa y Automática" w:value="Cognitiva, Asociativa y Automática"/>
              <w:listItem w:displayText="Huella de memoria, perceptiva y acto motor" w:value="Huella de memoria, perceptiva y acto motor"/>
              <w:listItem w:displayText="Información previa, final o retroalimentación y procesamiento de la información" w:value="Información previa, final o retroalimentación y procesamiento de la información"/>
            </w:dropDownList>
          </w:sdtPr>
          <w:sdtEndPr/>
          <w:sdtContent>
            <w:tc>
              <w:tcPr>
                <w:tcW w:w="2970" w:type="dxa"/>
                <w:shd w:val="clear" w:color="auto" w:fill="FFE69F"/>
              </w:tcPr>
              <w:p w14:paraId="3D0955B5" w14:textId="71723DBA" w:rsidR="00793968" w:rsidRPr="00E33BAA" w:rsidRDefault="006024D3" w:rsidP="00793968">
                <w:pPr>
                  <w:ind w:left="502"/>
                  <w:rPr>
                    <w:color w:val="7F7F7F" w:themeColor="text1" w:themeTint="80"/>
                  </w:rPr>
                </w:pPr>
                <w:r w:rsidRPr="00E33BAA">
                  <w:rPr>
                    <w:rStyle w:val="Textodelmarcadordeposicin"/>
                    <w:color w:val="7F7F7F" w:themeColor="text1" w:themeTint="80"/>
                  </w:rPr>
                  <w:t>Elija un elemento.</w:t>
                </w:r>
              </w:p>
            </w:tc>
          </w:sdtContent>
        </w:sdt>
      </w:tr>
    </w:tbl>
    <w:p w14:paraId="27DCFD28" w14:textId="1749745A" w:rsidR="009C0DAA" w:rsidRDefault="009C0DAA" w:rsidP="009C0DAA"/>
    <w:p w14:paraId="78014BC7" w14:textId="77777777" w:rsidR="00021F84" w:rsidRDefault="00021F84" w:rsidP="009C0DAA"/>
    <w:p w14:paraId="0D9F1EFD" w14:textId="2C7482F0" w:rsidR="00793968" w:rsidRDefault="00793968" w:rsidP="009C0DAA"/>
    <w:p w14:paraId="0CCFFF6B" w14:textId="22865143" w:rsidR="00793968" w:rsidRDefault="00793968" w:rsidP="009C0DAA"/>
    <w:p w14:paraId="15E84352" w14:textId="0A6B5B50" w:rsidR="00793968" w:rsidRDefault="00793968" w:rsidP="009C0DAA"/>
    <w:p w14:paraId="539ABA38" w14:textId="71E6CBFC" w:rsidR="00793968" w:rsidRDefault="00793968" w:rsidP="009C0DAA"/>
    <w:p w14:paraId="3E2C73FD" w14:textId="77777777" w:rsidR="00793968" w:rsidRDefault="00793968" w:rsidP="009C0DAA"/>
    <w:p w14:paraId="2CD918C8" w14:textId="6708D60D" w:rsidR="009C0DAA" w:rsidRPr="004448B0" w:rsidRDefault="00C232D6" w:rsidP="009C0DAA">
      <w:pPr>
        <w:numPr>
          <w:ilvl w:val="0"/>
          <w:numId w:val="2"/>
        </w:numPr>
      </w:pPr>
      <w:r>
        <w:t>Presentac</w:t>
      </w:r>
      <w:r w:rsidR="009C0DAA">
        <w:t xml:space="preserve">ión y ortografía. </w:t>
      </w:r>
      <w:r w:rsidR="009C0DAA">
        <w:rPr>
          <w:b/>
        </w:rPr>
        <w:t>0.5</w:t>
      </w:r>
      <w:r w:rsidR="009C0DAA" w:rsidRPr="004448B0">
        <w:rPr>
          <w:b/>
        </w:rPr>
        <w:t xml:space="preserve"> punto</w:t>
      </w:r>
      <w:r w:rsidR="009C0DAA">
        <w:rPr>
          <w:b/>
        </w:rPr>
        <w:t>s</w:t>
      </w:r>
    </w:p>
    <w:p w14:paraId="1F986E53" w14:textId="77777777" w:rsidR="009C0DAA" w:rsidRPr="004448B0" w:rsidRDefault="009C0DAA" w:rsidP="009C0DAA"/>
    <w:p w14:paraId="35CD2C70" w14:textId="77777777" w:rsidR="009C0DAA" w:rsidRPr="004448B0" w:rsidRDefault="009C0DAA" w:rsidP="009C0DAA"/>
    <w:p w14:paraId="1B2E86B4" w14:textId="77777777" w:rsidR="009C0DAA" w:rsidRPr="004448B0" w:rsidRDefault="009C0DAA" w:rsidP="009C0DAA"/>
    <w:p w14:paraId="62F25BD7" w14:textId="77777777" w:rsidR="009C0DAA" w:rsidRPr="004448B0" w:rsidRDefault="009C0DAA" w:rsidP="009C0DAA"/>
    <w:p w14:paraId="06BA26A5" w14:textId="77777777" w:rsidR="009C0DAA" w:rsidRPr="004448B0" w:rsidRDefault="009C0DAA" w:rsidP="009C0DAA"/>
    <w:p w14:paraId="2E692BC2" w14:textId="77777777" w:rsidR="009C0DAA" w:rsidRPr="004448B0" w:rsidRDefault="009C0DAA" w:rsidP="009C0DAA"/>
    <w:p w14:paraId="2F763852" w14:textId="77777777" w:rsidR="00A945E4" w:rsidRDefault="00A945E4"/>
    <w:sectPr w:rsidR="00A945E4" w:rsidSect="007A4FE1">
      <w:headerReference w:type="default" r:id="rId9"/>
      <w:footerReference w:type="default" r:id="rId1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28044" w14:textId="77777777" w:rsidR="005025AB" w:rsidRDefault="005025AB">
      <w:r>
        <w:separator/>
      </w:r>
    </w:p>
  </w:endnote>
  <w:endnote w:type="continuationSeparator" w:id="0">
    <w:p w14:paraId="34E13813" w14:textId="77777777" w:rsidR="005025AB" w:rsidRDefault="0050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DD282" w14:textId="2B338AB8" w:rsidR="001A5160" w:rsidRDefault="009C0DAA" w:rsidP="001A5160">
    <w:pPr>
      <w:pStyle w:val="Piedepgina"/>
      <w:jc w:val="center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A7EB9F" wp14:editId="7434DDF2">
              <wp:simplePos x="0" y="0"/>
              <wp:positionH relativeFrom="column">
                <wp:posOffset>22860</wp:posOffset>
              </wp:positionH>
              <wp:positionV relativeFrom="paragraph">
                <wp:posOffset>96520</wp:posOffset>
              </wp:positionV>
              <wp:extent cx="6421755" cy="0"/>
              <wp:effectExtent l="13335" t="10795" r="13335" b="1778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02C44E" id="Conector recto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" strokecolor="#369" strokeweight="1.5pt"/>
          </w:pict>
        </mc:Fallback>
      </mc:AlternateContent>
    </w:r>
  </w:p>
  <w:p w14:paraId="1C617542" w14:textId="77777777" w:rsidR="001A5160" w:rsidRDefault="007D029D" w:rsidP="001A5160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8C496" w14:textId="77777777" w:rsidR="005025AB" w:rsidRDefault="005025AB">
      <w:r>
        <w:separator/>
      </w:r>
    </w:p>
  </w:footnote>
  <w:footnote w:type="continuationSeparator" w:id="0">
    <w:p w14:paraId="3181E90C" w14:textId="77777777" w:rsidR="005025AB" w:rsidRDefault="00502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6E569" w14:textId="2ACBBEAE" w:rsidR="001A5160" w:rsidRDefault="00E33BAA">
    <w:pPr>
      <w:pStyle w:val="Encabezado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6E9E922" wp14:editId="72768E64">
          <wp:simplePos x="0" y="0"/>
          <wp:positionH relativeFrom="column">
            <wp:posOffset>4940587</wp:posOffset>
          </wp:positionH>
          <wp:positionV relativeFrom="paragraph">
            <wp:posOffset>-86205</wp:posOffset>
          </wp:positionV>
          <wp:extent cx="655320" cy="568960"/>
          <wp:effectExtent l="0" t="0" r="0" b="254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0DAA">
      <w:rPr>
        <w:noProof/>
      </w:rPr>
      <w:drawing>
        <wp:anchor distT="0" distB="0" distL="114300" distR="114300" simplePos="0" relativeHeight="251661312" behindDoc="0" locked="0" layoutInCell="1" allowOverlap="1" wp14:anchorId="13C08493" wp14:editId="5B12C7C2">
          <wp:simplePos x="0" y="0"/>
          <wp:positionH relativeFrom="column">
            <wp:posOffset>-495300</wp:posOffset>
          </wp:positionH>
          <wp:positionV relativeFrom="paragraph">
            <wp:posOffset>-24130</wp:posOffset>
          </wp:positionV>
          <wp:extent cx="1170940" cy="510540"/>
          <wp:effectExtent l="0" t="0" r="0" b="381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DAA">
      <w:rPr>
        <w:noProof/>
      </w:rPr>
      <w:drawing>
        <wp:anchor distT="0" distB="0" distL="114300" distR="114300" simplePos="0" relativeHeight="251663360" behindDoc="0" locked="0" layoutInCell="1" allowOverlap="1" wp14:anchorId="408A8250" wp14:editId="4E251031">
          <wp:simplePos x="0" y="0"/>
          <wp:positionH relativeFrom="column">
            <wp:posOffset>2076450</wp:posOffset>
          </wp:positionH>
          <wp:positionV relativeFrom="paragraph">
            <wp:posOffset>90170</wp:posOffset>
          </wp:positionV>
          <wp:extent cx="1143000" cy="321945"/>
          <wp:effectExtent l="0" t="0" r="0" b="190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6B4">
      <w:rPr>
        <w:noProof/>
      </w:rPr>
      <w:tab/>
    </w:r>
    <w:r w:rsidR="006316B4">
      <w:rPr>
        <w:noProof/>
      </w:rPr>
      <w:tab/>
    </w:r>
    <w:r w:rsidR="006316B4">
      <w:tab/>
      <w:t xml:space="preserve">                                                      </w:t>
    </w:r>
    <w:r w:rsidR="006316B4">
      <w:tab/>
    </w:r>
  </w:p>
  <w:p w14:paraId="21B6CEF9" w14:textId="3AF3DF55" w:rsidR="001A5160" w:rsidRDefault="009C0DAA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B609F0" wp14:editId="5528BA53">
              <wp:simplePos x="0" y="0"/>
              <wp:positionH relativeFrom="column">
                <wp:posOffset>-581025</wp:posOffset>
              </wp:positionH>
              <wp:positionV relativeFrom="paragraph">
                <wp:posOffset>193675</wp:posOffset>
              </wp:positionV>
              <wp:extent cx="6421755" cy="0"/>
              <wp:effectExtent l="9525" t="12700" r="17145" b="1587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BF682B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75pt,15.25pt" to="459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" strokecolor="#369" strokeweight="1.5pt"/>
          </w:pict>
        </mc:Fallback>
      </mc:AlternateContent>
    </w:r>
  </w:p>
  <w:p w14:paraId="7D2EF08F" w14:textId="14F65EC9" w:rsidR="001A5160" w:rsidRDefault="006316B4">
    <w:pPr>
      <w:pStyle w:val="Encabezado"/>
    </w:pPr>
    <w:r>
      <w:tab/>
    </w:r>
    <w:r>
      <w:tab/>
    </w:r>
  </w:p>
  <w:p w14:paraId="0CCF9071" w14:textId="77777777" w:rsidR="001A5160" w:rsidRDefault="005025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03180"/>
    <w:multiLevelType w:val="hybridMultilevel"/>
    <w:tmpl w:val="8F6496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541D"/>
    <w:multiLevelType w:val="hybridMultilevel"/>
    <w:tmpl w:val="4BD8F8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4632D"/>
    <w:multiLevelType w:val="hybridMultilevel"/>
    <w:tmpl w:val="B34E34DC"/>
    <w:lvl w:ilvl="0" w:tplc="3F4CC02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FAD2B09"/>
    <w:multiLevelType w:val="hybridMultilevel"/>
    <w:tmpl w:val="63BA74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018B3"/>
    <w:multiLevelType w:val="hybridMultilevel"/>
    <w:tmpl w:val="E00E2B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E02CF"/>
    <w:multiLevelType w:val="multilevel"/>
    <w:tmpl w:val="CE368CDC"/>
    <w:lvl w:ilvl="0">
      <w:start w:val="1"/>
      <w:numFmt w:val="decimal"/>
      <w:pStyle w:val="IEDAENUNCIADOS"/>
      <w:lvlText w:val="%1."/>
      <w:lvlJc w:val="left"/>
      <w:pPr>
        <w:ind w:left="1068" w:hanging="360"/>
      </w:pPr>
    </w:lvl>
    <w:lvl w:ilvl="1">
      <w:start w:val="1"/>
      <w:numFmt w:val="decimal"/>
      <w:pStyle w:val="IEDASUBAPARTADO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AA"/>
    <w:rsid w:val="00021F84"/>
    <w:rsid w:val="001719D0"/>
    <w:rsid w:val="00191B61"/>
    <w:rsid w:val="003919F6"/>
    <w:rsid w:val="004107EE"/>
    <w:rsid w:val="005025AB"/>
    <w:rsid w:val="006024D3"/>
    <w:rsid w:val="006316B4"/>
    <w:rsid w:val="00646D20"/>
    <w:rsid w:val="0074405C"/>
    <w:rsid w:val="0079003D"/>
    <w:rsid w:val="00793968"/>
    <w:rsid w:val="007D029D"/>
    <w:rsid w:val="00916A37"/>
    <w:rsid w:val="009C0DAA"/>
    <w:rsid w:val="00A47B0C"/>
    <w:rsid w:val="00A945E4"/>
    <w:rsid w:val="00B456A0"/>
    <w:rsid w:val="00C232D6"/>
    <w:rsid w:val="00CD62E5"/>
    <w:rsid w:val="00E33BAA"/>
    <w:rsid w:val="00F46C30"/>
    <w:rsid w:val="00F85CCF"/>
    <w:rsid w:val="00FF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E5CB4"/>
  <w15:chartTrackingRefBased/>
  <w15:docId w15:val="{462BF4AD-8901-4DCE-852B-0A5133AC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EDA PÁRRAFO"/>
    <w:qFormat/>
    <w:rsid w:val="009C0DAA"/>
    <w:pPr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DA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DAA"/>
    <w:rPr>
      <w:rFonts w:ascii="Trebuchet MS" w:eastAsia="Times New Roman" w:hAnsi="Trebuchet MS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9C0DA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C0DAA"/>
    <w:rPr>
      <w:rFonts w:ascii="Trebuchet MS" w:eastAsia="Times New Roman" w:hAnsi="Trebuchet MS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9C0DAA"/>
  </w:style>
  <w:style w:type="paragraph" w:customStyle="1" w:styleId="IEDAENUNCIADOS">
    <w:name w:val="IEDA ENUNCIADOS"/>
    <w:basedOn w:val="Normal"/>
    <w:link w:val="IEDAENUNCIADOSCar"/>
    <w:qFormat/>
    <w:rsid w:val="009C0DAA"/>
    <w:pPr>
      <w:numPr>
        <w:numId w:val="1"/>
      </w:numPr>
      <w:tabs>
        <w:tab w:val="left" w:pos="567"/>
      </w:tabs>
      <w:ind w:left="0" w:firstLine="284"/>
    </w:pPr>
    <w:rPr>
      <w:b/>
    </w:rPr>
  </w:style>
  <w:style w:type="paragraph" w:customStyle="1" w:styleId="IEDASUBAPARTADO">
    <w:name w:val="IEDA SUBAPARTADO"/>
    <w:basedOn w:val="IEDAENUNCIADOS"/>
    <w:qFormat/>
    <w:rsid w:val="009C0DAA"/>
    <w:pPr>
      <w:numPr>
        <w:ilvl w:val="1"/>
      </w:numPr>
      <w:tabs>
        <w:tab w:val="left" w:pos="709"/>
        <w:tab w:val="left" w:pos="851"/>
      </w:tabs>
      <w:ind w:left="709"/>
    </w:pPr>
  </w:style>
  <w:style w:type="character" w:customStyle="1" w:styleId="IEDAENUNCIADOSCar">
    <w:name w:val="IEDA ENUNCIADOS Car"/>
    <w:link w:val="IEDAENUNCIADOS"/>
    <w:rsid w:val="009C0DAA"/>
    <w:rPr>
      <w:rFonts w:ascii="Trebuchet MS" w:eastAsia="Times New Roman" w:hAnsi="Trebuchet MS" w:cs="Times New Roman"/>
      <w:b/>
      <w:sz w:val="24"/>
      <w:szCs w:val="24"/>
      <w:lang w:eastAsia="es-ES"/>
    </w:rPr>
  </w:style>
  <w:style w:type="character" w:styleId="Textoennegrita">
    <w:name w:val="Strong"/>
    <w:uiPriority w:val="22"/>
    <w:qFormat/>
    <w:rsid w:val="009C0DAA"/>
    <w:rPr>
      <w:b/>
      <w:bCs/>
    </w:rPr>
  </w:style>
  <w:style w:type="character" w:styleId="Textodelmarcadordeposicin">
    <w:name w:val="Placeholder Text"/>
    <w:basedOn w:val="Fuentedeprrafopredeter"/>
    <w:uiPriority w:val="99"/>
    <w:semiHidden/>
    <w:rsid w:val="009C0DAA"/>
    <w:rPr>
      <w:color w:val="808080"/>
    </w:rPr>
  </w:style>
  <w:style w:type="paragraph" w:styleId="Prrafodelista">
    <w:name w:val="List Paragraph"/>
    <w:basedOn w:val="Normal"/>
    <w:uiPriority w:val="34"/>
    <w:qFormat/>
    <w:rsid w:val="00F8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6B2F8-E8BB-44A2-BB47-DDE3AFDEEBC7}"/>
      </w:docPartPr>
      <w:docPartBody>
        <w:p w:rsidR="00657E6D" w:rsidRDefault="004216F5"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786F1D4EFE514938AA0CC976FBC7B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2C556-6392-4DC5-AFC2-501A7672856C}"/>
      </w:docPartPr>
      <w:docPartBody>
        <w:p w:rsidR="00657E6D" w:rsidRDefault="004216F5" w:rsidP="004216F5">
          <w:pPr>
            <w:pStyle w:val="786F1D4EFE514938AA0CC976FBC7B8BE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908D36682B3241DDB33F1725559DD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FBF8C-0D5C-4A8A-9D87-7D9573B6A3A5}"/>
      </w:docPartPr>
      <w:docPartBody>
        <w:p w:rsidR="00657E6D" w:rsidRDefault="004216F5" w:rsidP="004216F5">
          <w:pPr>
            <w:pStyle w:val="908D36682B3241DDB33F1725559DDEC6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357E50D6022B448284870768DB7CF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1E515-F3D3-4321-9F86-282F5DF863D8}"/>
      </w:docPartPr>
      <w:docPartBody>
        <w:p w:rsidR="00657E6D" w:rsidRDefault="004216F5" w:rsidP="004216F5">
          <w:pPr>
            <w:pStyle w:val="357E50D6022B448284870768DB7CF075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6489753CCA9941FCA0B93271F97C6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B4C8-82A2-4A06-B703-BAB3755DB5CB}"/>
      </w:docPartPr>
      <w:docPartBody>
        <w:p w:rsidR="00657E6D" w:rsidRDefault="004216F5" w:rsidP="004216F5">
          <w:pPr>
            <w:pStyle w:val="6489753CCA9941FCA0B93271F97C67CC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5A3C586465A84FD385F9EB707F020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809A7-0F91-4FC1-88D6-E098F5C60C70}"/>
      </w:docPartPr>
      <w:docPartBody>
        <w:p w:rsidR="00657E6D" w:rsidRDefault="004216F5" w:rsidP="004216F5">
          <w:pPr>
            <w:pStyle w:val="5A3C586465A84FD385F9EB707F02079A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AF5A64FA37094E3E88A2B1108FC76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D5024-3BA8-454A-B62D-365BE4DDEE03}"/>
      </w:docPartPr>
      <w:docPartBody>
        <w:p w:rsidR="00657E6D" w:rsidRDefault="004216F5" w:rsidP="004216F5">
          <w:pPr>
            <w:pStyle w:val="AF5A64FA37094E3E88A2B1108FC7634E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BD442014B781411DB126ADBD03430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2F6AF-A181-451F-9B6E-0422EEF8BEBA}"/>
      </w:docPartPr>
      <w:docPartBody>
        <w:p w:rsidR="00657E6D" w:rsidRDefault="004216F5" w:rsidP="004216F5">
          <w:pPr>
            <w:pStyle w:val="BD442014B781411DB126ADBD034300A7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40096907965C49C7B7BE2C3CB745D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A36A6-ECDF-4F76-A4B4-158771988212}"/>
      </w:docPartPr>
      <w:docPartBody>
        <w:p w:rsidR="00657E6D" w:rsidRDefault="004216F5" w:rsidP="004216F5">
          <w:pPr>
            <w:pStyle w:val="40096907965C49C7B7BE2C3CB745D723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0AFAEC42D07B42AA8786E276E4521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2CFBB-2E75-4B02-9EC3-5A207DC47280}"/>
      </w:docPartPr>
      <w:docPartBody>
        <w:p w:rsidR="00657E6D" w:rsidRDefault="004216F5" w:rsidP="004216F5">
          <w:pPr>
            <w:pStyle w:val="0AFAEC42D07B42AA8786E276E45217E4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220CE30879E045EF87DE2DA03E06E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A2D24-B59A-4D2E-BB43-F83C6BCB4677}"/>
      </w:docPartPr>
      <w:docPartBody>
        <w:p w:rsidR="00657E6D" w:rsidRDefault="004216F5" w:rsidP="004216F5">
          <w:pPr>
            <w:pStyle w:val="220CE30879E045EF87DE2DA03E06EE91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6C5F6A0315574D63940F57575397C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7E98E-FBEC-48F7-9271-7E5C8EDBB4B9}"/>
      </w:docPartPr>
      <w:docPartBody>
        <w:p w:rsidR="00657E6D" w:rsidRDefault="004216F5" w:rsidP="004216F5">
          <w:pPr>
            <w:pStyle w:val="6C5F6A0315574D63940F57575397C7E9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28369CDBD7B84396AB7B8B1297FE6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9A9FD-B0BD-476A-A211-4A6DD1BD5774}"/>
      </w:docPartPr>
      <w:docPartBody>
        <w:p w:rsidR="00657E6D" w:rsidRDefault="004216F5" w:rsidP="004216F5">
          <w:pPr>
            <w:pStyle w:val="28369CDBD7B84396AB7B8B1297FE68D5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8C686444E34E4964876739EBB1DAA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D692-265D-48B4-9867-3EA63F2EC33C}"/>
      </w:docPartPr>
      <w:docPartBody>
        <w:p w:rsidR="00657E6D" w:rsidRDefault="004216F5" w:rsidP="004216F5">
          <w:pPr>
            <w:pStyle w:val="8C686444E34E4964876739EBB1DAAD0D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32CC7069BF5D4DABB4DC69EF638B3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A5E05-B4AF-4A40-A174-BCAA260573E7}"/>
      </w:docPartPr>
      <w:docPartBody>
        <w:p w:rsidR="00657E6D" w:rsidRDefault="004216F5" w:rsidP="004216F5">
          <w:pPr>
            <w:pStyle w:val="32CC7069BF5D4DABB4DC69EF638B35A1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E822D71285164CEA8279A8481825F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CC1DC-494E-42D8-9E7F-0F2AE4C93CDA}"/>
      </w:docPartPr>
      <w:docPartBody>
        <w:p w:rsidR="00657E6D" w:rsidRDefault="004216F5" w:rsidP="004216F5">
          <w:pPr>
            <w:pStyle w:val="E822D71285164CEA8279A8481825F8C4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FC589C06D1C54EC79B8BD4CA9F940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40DCA-94A4-463A-A7E1-F73DA330E0EC}"/>
      </w:docPartPr>
      <w:docPartBody>
        <w:p w:rsidR="00657E6D" w:rsidRDefault="004216F5" w:rsidP="004216F5">
          <w:pPr>
            <w:pStyle w:val="FC589C06D1C54EC79B8BD4CA9F940D09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034E0382FAD84F729823CA29F2DE8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09BCD-4454-488F-A926-1370F468D6D9}"/>
      </w:docPartPr>
      <w:docPartBody>
        <w:p w:rsidR="00657E6D" w:rsidRDefault="004216F5" w:rsidP="004216F5">
          <w:pPr>
            <w:pStyle w:val="034E0382FAD84F729823CA29F2DE8A7C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C1F0D162D1B148528199FC4C5B13D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C9B30-C243-4482-86F4-A7D1706CF1AD}"/>
      </w:docPartPr>
      <w:docPartBody>
        <w:p w:rsidR="00657E6D" w:rsidRDefault="004216F5" w:rsidP="004216F5">
          <w:pPr>
            <w:pStyle w:val="C1F0D162D1B148528199FC4C5B13D6B2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69D49C682DAE4F3682DA8F9B9D8F6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B2374-C7EE-4825-8C3B-2903F0CE1AD7}"/>
      </w:docPartPr>
      <w:docPartBody>
        <w:p w:rsidR="00657E6D" w:rsidRDefault="004216F5" w:rsidP="004216F5">
          <w:pPr>
            <w:pStyle w:val="69D49C682DAE4F3682DA8F9B9D8F65D3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402A0A9DD40B4237B40F9097643EE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B9493-982B-49F1-ADBA-9A002FBDB215}"/>
      </w:docPartPr>
      <w:docPartBody>
        <w:p w:rsidR="00657E6D" w:rsidRDefault="004216F5" w:rsidP="004216F5">
          <w:pPr>
            <w:pStyle w:val="402A0A9DD40B4237B40F9097643EE4E1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18DD6987E9B5474687D50823CF79B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E31C8-1022-4845-94A9-923AE60C3970}"/>
      </w:docPartPr>
      <w:docPartBody>
        <w:p w:rsidR="00657E6D" w:rsidRDefault="004216F5" w:rsidP="004216F5">
          <w:pPr>
            <w:pStyle w:val="18DD6987E9B5474687D50823CF79B378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29CA0740299849B6B92D28B43DE68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21893-A5EB-4CCD-8973-206ADDBB613B}"/>
      </w:docPartPr>
      <w:docPartBody>
        <w:p w:rsidR="00657E6D" w:rsidRDefault="004216F5" w:rsidP="004216F5">
          <w:pPr>
            <w:pStyle w:val="29CA0740299849B6B92D28B43DE6881D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0EA2CF641D3C469BAA5198180034A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EF6C1-B73A-4EEA-9209-1A17788858E4}"/>
      </w:docPartPr>
      <w:docPartBody>
        <w:p w:rsidR="00D874C5" w:rsidRDefault="0012406D" w:rsidP="0012406D">
          <w:pPr>
            <w:pStyle w:val="0EA2CF641D3C469BAA5198180034AADF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1BA0465F2C8A48249FE5EDA2E4CEA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EADCB-3913-4DD6-825D-8E1261C316D5}"/>
      </w:docPartPr>
      <w:docPartBody>
        <w:p w:rsidR="00D874C5" w:rsidRDefault="0012406D" w:rsidP="0012406D">
          <w:pPr>
            <w:pStyle w:val="1BA0465F2C8A48249FE5EDA2E4CEA1C5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299F32E7E68B4A3D99942D39C237F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22719-30AD-4234-B77E-145D2F5A2864}"/>
      </w:docPartPr>
      <w:docPartBody>
        <w:p w:rsidR="00D874C5" w:rsidRDefault="0012406D" w:rsidP="0012406D">
          <w:pPr>
            <w:pStyle w:val="299F32E7E68B4A3D99942D39C237FC15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E2709086BADE403E95DAE1DEAD90D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B8D40-B252-4666-8EEB-46E93A0D8C53}"/>
      </w:docPartPr>
      <w:docPartBody>
        <w:p w:rsidR="00D874C5" w:rsidRDefault="0012406D" w:rsidP="0012406D">
          <w:pPr>
            <w:pStyle w:val="E2709086BADE403E95DAE1DEAD90D334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E2080FFA093A4362868BCB2C285E2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06E17-B925-4083-AF53-9CC814E694FA}"/>
      </w:docPartPr>
      <w:docPartBody>
        <w:p w:rsidR="00D874C5" w:rsidRDefault="0012406D" w:rsidP="0012406D">
          <w:pPr>
            <w:pStyle w:val="E2080FFA093A4362868BCB2C285E2242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5EC72FBCB5D24BBD9DFFD9510B28C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7CEAF-2F4D-47EC-8233-F2AD32E67B06}"/>
      </w:docPartPr>
      <w:docPartBody>
        <w:p w:rsidR="00D874C5" w:rsidRDefault="0012406D" w:rsidP="0012406D">
          <w:pPr>
            <w:pStyle w:val="5EC72FBCB5D24BBD9DFFD9510B28C6C3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8E09D5D0899A40B884652790921D5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2BF86-39C1-43B4-8837-F7197AF2C916}"/>
      </w:docPartPr>
      <w:docPartBody>
        <w:p w:rsidR="00D874C5" w:rsidRDefault="0012406D" w:rsidP="0012406D">
          <w:pPr>
            <w:pStyle w:val="8E09D5D0899A40B884652790921D55B5"/>
          </w:pPr>
          <w:r w:rsidRPr="00CE1CA5">
            <w:rPr>
              <w:rStyle w:val="Textodelmarcadordeposicin"/>
            </w:rPr>
            <w:t>Elija un elemento.</w:t>
          </w:r>
        </w:p>
      </w:docPartBody>
    </w:docPart>
    <w:docPart>
      <w:docPartPr>
        <w:name w:val="56B666249BCA4AE28F8FF769FFFF5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6012E-E72F-4A3E-B959-3C09B04EA2AC}"/>
      </w:docPartPr>
      <w:docPartBody>
        <w:p w:rsidR="00D874C5" w:rsidRDefault="0012406D" w:rsidP="0012406D">
          <w:pPr>
            <w:pStyle w:val="56B666249BCA4AE28F8FF769FFFF52F5"/>
          </w:pPr>
          <w:r w:rsidRPr="00CE1CA5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F5"/>
    <w:rsid w:val="0012406D"/>
    <w:rsid w:val="003058A0"/>
    <w:rsid w:val="004216F5"/>
    <w:rsid w:val="0052619E"/>
    <w:rsid w:val="00657E6D"/>
    <w:rsid w:val="00B81843"/>
    <w:rsid w:val="00D874C5"/>
    <w:rsid w:val="00F6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406D"/>
    <w:rPr>
      <w:color w:val="808080"/>
    </w:rPr>
  </w:style>
  <w:style w:type="paragraph" w:customStyle="1" w:styleId="917CC66FBEA24F6BB82EB374CD8022A2">
    <w:name w:val="917CC66FBEA24F6BB82EB374CD8022A2"/>
    <w:rsid w:val="004216F5"/>
  </w:style>
  <w:style w:type="paragraph" w:customStyle="1" w:styleId="BB3CE8698CDD44008F78C41A6CC9E79F">
    <w:name w:val="BB3CE8698CDD44008F78C41A6CC9E79F"/>
    <w:rsid w:val="004216F5"/>
  </w:style>
  <w:style w:type="paragraph" w:customStyle="1" w:styleId="7968216D4D534F268A0F8ABF3045D840">
    <w:name w:val="7968216D4D534F268A0F8ABF3045D840"/>
    <w:rsid w:val="004216F5"/>
  </w:style>
  <w:style w:type="paragraph" w:customStyle="1" w:styleId="9095F5DE8CA3411AAACEAC6F60338F3A">
    <w:name w:val="9095F5DE8CA3411AAACEAC6F60338F3A"/>
    <w:rsid w:val="004216F5"/>
  </w:style>
  <w:style w:type="paragraph" w:customStyle="1" w:styleId="F8B2E9228DDF49209EA224785D194E42">
    <w:name w:val="F8B2E9228DDF49209EA224785D194E42"/>
    <w:rsid w:val="004216F5"/>
  </w:style>
  <w:style w:type="paragraph" w:customStyle="1" w:styleId="1D12F9B5882148C381A19463A5518D8A">
    <w:name w:val="1D12F9B5882148C381A19463A5518D8A"/>
    <w:rsid w:val="004216F5"/>
  </w:style>
  <w:style w:type="paragraph" w:customStyle="1" w:styleId="020A2AE06B1142EEAC0AD34F245D43E0">
    <w:name w:val="020A2AE06B1142EEAC0AD34F245D43E0"/>
    <w:rsid w:val="004216F5"/>
  </w:style>
  <w:style w:type="paragraph" w:customStyle="1" w:styleId="786F1D4EFE514938AA0CC976FBC7B8BE">
    <w:name w:val="786F1D4EFE514938AA0CC976FBC7B8BE"/>
    <w:rsid w:val="004216F5"/>
  </w:style>
  <w:style w:type="paragraph" w:customStyle="1" w:styleId="908D36682B3241DDB33F1725559DDEC6">
    <w:name w:val="908D36682B3241DDB33F1725559DDEC6"/>
    <w:rsid w:val="004216F5"/>
  </w:style>
  <w:style w:type="paragraph" w:customStyle="1" w:styleId="357E50D6022B448284870768DB7CF075">
    <w:name w:val="357E50D6022B448284870768DB7CF075"/>
    <w:rsid w:val="004216F5"/>
  </w:style>
  <w:style w:type="paragraph" w:customStyle="1" w:styleId="6489753CCA9941FCA0B93271F97C67CC">
    <w:name w:val="6489753CCA9941FCA0B93271F97C67CC"/>
    <w:rsid w:val="004216F5"/>
  </w:style>
  <w:style w:type="paragraph" w:customStyle="1" w:styleId="5A3C586465A84FD385F9EB707F02079A">
    <w:name w:val="5A3C586465A84FD385F9EB707F02079A"/>
    <w:rsid w:val="004216F5"/>
  </w:style>
  <w:style w:type="paragraph" w:customStyle="1" w:styleId="AF5A64FA37094E3E88A2B1108FC7634E">
    <w:name w:val="AF5A64FA37094E3E88A2B1108FC7634E"/>
    <w:rsid w:val="004216F5"/>
  </w:style>
  <w:style w:type="paragraph" w:customStyle="1" w:styleId="BD442014B781411DB126ADBD034300A7">
    <w:name w:val="BD442014B781411DB126ADBD034300A7"/>
    <w:rsid w:val="004216F5"/>
  </w:style>
  <w:style w:type="paragraph" w:customStyle="1" w:styleId="CBC5F68CFF624F7D9A762E78368CFCE6">
    <w:name w:val="CBC5F68CFF624F7D9A762E78368CFCE6"/>
    <w:rsid w:val="004216F5"/>
  </w:style>
  <w:style w:type="paragraph" w:customStyle="1" w:styleId="D46F4FA3CC2941018C273374205151E1">
    <w:name w:val="D46F4FA3CC2941018C273374205151E1"/>
    <w:rsid w:val="004216F5"/>
  </w:style>
  <w:style w:type="paragraph" w:customStyle="1" w:styleId="1F932CA9288E4B35BA020E3FF96CF048">
    <w:name w:val="1F932CA9288E4B35BA020E3FF96CF048"/>
    <w:rsid w:val="004216F5"/>
  </w:style>
  <w:style w:type="paragraph" w:customStyle="1" w:styleId="5EA8E966CA8143938B4A2D6670CD23E9">
    <w:name w:val="5EA8E966CA8143938B4A2D6670CD23E9"/>
    <w:rsid w:val="004216F5"/>
  </w:style>
  <w:style w:type="paragraph" w:customStyle="1" w:styleId="FCED7F35DAE64527AA80B0A52ABE01AC">
    <w:name w:val="FCED7F35DAE64527AA80B0A52ABE01AC"/>
    <w:rsid w:val="004216F5"/>
  </w:style>
  <w:style w:type="paragraph" w:customStyle="1" w:styleId="AC8E63F8B02E4EFD8FBE51906B991240">
    <w:name w:val="AC8E63F8B02E4EFD8FBE51906B991240"/>
    <w:rsid w:val="004216F5"/>
  </w:style>
  <w:style w:type="paragraph" w:customStyle="1" w:styleId="9639029B75804407A99006D20613B528">
    <w:name w:val="9639029B75804407A99006D20613B528"/>
    <w:rsid w:val="004216F5"/>
  </w:style>
  <w:style w:type="paragraph" w:customStyle="1" w:styleId="F27D1C5D79A04E278FEC30696132F18C">
    <w:name w:val="F27D1C5D79A04E278FEC30696132F18C"/>
    <w:rsid w:val="004216F5"/>
  </w:style>
  <w:style w:type="paragraph" w:customStyle="1" w:styleId="40CC530552BF4574931ED2D27A9B25FE">
    <w:name w:val="40CC530552BF4574931ED2D27A9B25FE"/>
    <w:rsid w:val="004216F5"/>
  </w:style>
  <w:style w:type="paragraph" w:customStyle="1" w:styleId="FBC8A672A74D45E0AC04A9F2A3B513F7">
    <w:name w:val="FBC8A672A74D45E0AC04A9F2A3B513F7"/>
    <w:rsid w:val="004216F5"/>
  </w:style>
  <w:style w:type="paragraph" w:customStyle="1" w:styleId="273226DFFD454C77A4D39788D3D56F74">
    <w:name w:val="273226DFFD454C77A4D39788D3D56F74"/>
    <w:rsid w:val="004216F5"/>
  </w:style>
  <w:style w:type="paragraph" w:customStyle="1" w:styleId="EE23B3E3EECA494EA6A88D5DA3A44680">
    <w:name w:val="EE23B3E3EECA494EA6A88D5DA3A44680"/>
    <w:rsid w:val="004216F5"/>
  </w:style>
  <w:style w:type="paragraph" w:customStyle="1" w:styleId="40096907965C49C7B7BE2C3CB745D723">
    <w:name w:val="40096907965C49C7B7BE2C3CB745D723"/>
    <w:rsid w:val="004216F5"/>
  </w:style>
  <w:style w:type="paragraph" w:customStyle="1" w:styleId="0AFAEC42D07B42AA8786E276E45217E4">
    <w:name w:val="0AFAEC42D07B42AA8786E276E45217E4"/>
    <w:rsid w:val="004216F5"/>
  </w:style>
  <w:style w:type="paragraph" w:customStyle="1" w:styleId="220CE30879E045EF87DE2DA03E06EE91">
    <w:name w:val="220CE30879E045EF87DE2DA03E06EE91"/>
    <w:rsid w:val="004216F5"/>
  </w:style>
  <w:style w:type="paragraph" w:customStyle="1" w:styleId="6C5F6A0315574D63940F57575397C7E9">
    <w:name w:val="6C5F6A0315574D63940F57575397C7E9"/>
    <w:rsid w:val="004216F5"/>
  </w:style>
  <w:style w:type="paragraph" w:customStyle="1" w:styleId="28369CDBD7B84396AB7B8B1297FE68D5">
    <w:name w:val="28369CDBD7B84396AB7B8B1297FE68D5"/>
    <w:rsid w:val="004216F5"/>
  </w:style>
  <w:style w:type="paragraph" w:customStyle="1" w:styleId="18AF398CF0EE49E0BFC64E5DB93434CE">
    <w:name w:val="18AF398CF0EE49E0BFC64E5DB93434CE"/>
    <w:rsid w:val="004216F5"/>
  </w:style>
  <w:style w:type="paragraph" w:customStyle="1" w:styleId="99BAFF1BBCC1493DA140C30C55AE8AB3">
    <w:name w:val="99BAFF1BBCC1493DA140C30C55AE8AB3"/>
    <w:rsid w:val="004216F5"/>
  </w:style>
  <w:style w:type="paragraph" w:customStyle="1" w:styleId="3B5E56E7A70E4DDDB5BC69B17CF2E55A">
    <w:name w:val="3B5E56E7A70E4DDDB5BC69B17CF2E55A"/>
    <w:rsid w:val="004216F5"/>
  </w:style>
  <w:style w:type="paragraph" w:customStyle="1" w:styleId="EA83982DADB34448A2D803FF01F3A609">
    <w:name w:val="EA83982DADB34448A2D803FF01F3A609"/>
    <w:rsid w:val="004216F5"/>
  </w:style>
  <w:style w:type="paragraph" w:customStyle="1" w:styleId="21BFFEBB0CD9490C9168ACDC84C7358A">
    <w:name w:val="21BFFEBB0CD9490C9168ACDC84C7358A"/>
    <w:rsid w:val="004216F5"/>
  </w:style>
  <w:style w:type="paragraph" w:customStyle="1" w:styleId="07DF3809976741CEB4E5280CC027B92C">
    <w:name w:val="07DF3809976741CEB4E5280CC027B92C"/>
    <w:rsid w:val="004216F5"/>
  </w:style>
  <w:style w:type="paragraph" w:customStyle="1" w:styleId="8C686444E34E4964876739EBB1DAAD0D">
    <w:name w:val="8C686444E34E4964876739EBB1DAAD0D"/>
    <w:rsid w:val="004216F5"/>
  </w:style>
  <w:style w:type="paragraph" w:customStyle="1" w:styleId="32CC7069BF5D4DABB4DC69EF638B35A1">
    <w:name w:val="32CC7069BF5D4DABB4DC69EF638B35A1"/>
    <w:rsid w:val="004216F5"/>
  </w:style>
  <w:style w:type="paragraph" w:customStyle="1" w:styleId="E822D71285164CEA8279A8481825F8C4">
    <w:name w:val="E822D71285164CEA8279A8481825F8C4"/>
    <w:rsid w:val="004216F5"/>
  </w:style>
  <w:style w:type="paragraph" w:customStyle="1" w:styleId="FC589C06D1C54EC79B8BD4CA9F940D09">
    <w:name w:val="FC589C06D1C54EC79B8BD4CA9F940D09"/>
    <w:rsid w:val="004216F5"/>
  </w:style>
  <w:style w:type="paragraph" w:customStyle="1" w:styleId="034E0382FAD84F729823CA29F2DE8A7C">
    <w:name w:val="034E0382FAD84F729823CA29F2DE8A7C"/>
    <w:rsid w:val="004216F5"/>
  </w:style>
  <w:style w:type="paragraph" w:customStyle="1" w:styleId="C1F0D162D1B148528199FC4C5B13D6B2">
    <w:name w:val="C1F0D162D1B148528199FC4C5B13D6B2"/>
    <w:rsid w:val="004216F5"/>
  </w:style>
  <w:style w:type="paragraph" w:customStyle="1" w:styleId="69D49C682DAE4F3682DA8F9B9D8F65D3">
    <w:name w:val="69D49C682DAE4F3682DA8F9B9D8F65D3"/>
    <w:rsid w:val="004216F5"/>
  </w:style>
  <w:style w:type="paragraph" w:customStyle="1" w:styleId="402A0A9DD40B4237B40F9097643EE4E1">
    <w:name w:val="402A0A9DD40B4237B40F9097643EE4E1"/>
    <w:rsid w:val="004216F5"/>
  </w:style>
  <w:style w:type="paragraph" w:customStyle="1" w:styleId="18DD6987E9B5474687D50823CF79B378">
    <w:name w:val="18DD6987E9B5474687D50823CF79B378"/>
    <w:rsid w:val="004216F5"/>
  </w:style>
  <w:style w:type="paragraph" w:customStyle="1" w:styleId="29CA0740299849B6B92D28B43DE6881D">
    <w:name w:val="29CA0740299849B6B92D28B43DE6881D"/>
    <w:rsid w:val="004216F5"/>
  </w:style>
  <w:style w:type="paragraph" w:customStyle="1" w:styleId="0EA2CF641D3C469BAA5198180034AADF">
    <w:name w:val="0EA2CF641D3C469BAA5198180034AADF"/>
    <w:rsid w:val="0012406D"/>
  </w:style>
  <w:style w:type="paragraph" w:customStyle="1" w:styleId="1BA0465F2C8A48249FE5EDA2E4CEA1C5">
    <w:name w:val="1BA0465F2C8A48249FE5EDA2E4CEA1C5"/>
    <w:rsid w:val="0012406D"/>
  </w:style>
  <w:style w:type="paragraph" w:customStyle="1" w:styleId="299F32E7E68B4A3D99942D39C237FC15">
    <w:name w:val="299F32E7E68B4A3D99942D39C237FC15"/>
    <w:rsid w:val="0012406D"/>
  </w:style>
  <w:style w:type="paragraph" w:customStyle="1" w:styleId="E2709086BADE403E95DAE1DEAD90D334">
    <w:name w:val="E2709086BADE403E95DAE1DEAD90D334"/>
    <w:rsid w:val="0012406D"/>
  </w:style>
  <w:style w:type="paragraph" w:customStyle="1" w:styleId="E2080FFA093A4362868BCB2C285E2242">
    <w:name w:val="E2080FFA093A4362868BCB2C285E2242"/>
    <w:rsid w:val="0012406D"/>
  </w:style>
  <w:style w:type="paragraph" w:customStyle="1" w:styleId="5EC72FBCB5D24BBD9DFFD9510B28C6C3">
    <w:name w:val="5EC72FBCB5D24BBD9DFFD9510B28C6C3"/>
    <w:rsid w:val="0012406D"/>
  </w:style>
  <w:style w:type="paragraph" w:customStyle="1" w:styleId="8E09D5D0899A40B884652790921D55B5">
    <w:name w:val="8E09D5D0899A40B884652790921D55B5"/>
    <w:rsid w:val="0012406D"/>
  </w:style>
  <w:style w:type="paragraph" w:customStyle="1" w:styleId="56B666249BCA4AE28F8FF769FFFF52F5">
    <w:name w:val="56B666249BCA4AE28F8FF769FFFF52F5"/>
    <w:rsid w:val="00124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FE1DB-8E39-474E-9C38-6556CE15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</dc:creator>
  <cp:keywords/>
  <dc:description/>
  <cp:lastModifiedBy>Fran</cp:lastModifiedBy>
  <cp:revision>4</cp:revision>
  <dcterms:created xsi:type="dcterms:W3CDTF">2020-09-29T10:47:00Z</dcterms:created>
  <dcterms:modified xsi:type="dcterms:W3CDTF">2020-09-30T10:38:00Z</dcterms:modified>
</cp:coreProperties>
</file>